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C9" w:rsidRDefault="00B033C9" w:rsidP="00B033C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№3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Дамаскина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И.Ф. муниципального образования город Горячий Ключ</w:t>
      </w:r>
    </w:p>
    <w:p w:rsidR="00B033C9" w:rsidRDefault="00B033C9" w:rsidP="00B033C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33C9" w:rsidRDefault="00B033C9" w:rsidP="00B77E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Гребенюк Оксана Николаевна, учитель начальных классов</w:t>
      </w:r>
    </w:p>
    <w:p w:rsidR="00B033C9" w:rsidRDefault="00B033C9" w:rsidP="00B77E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30A1" w:rsidRPr="009668D1" w:rsidRDefault="00CD30A1" w:rsidP="00B77E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D1">
        <w:rPr>
          <w:rFonts w:ascii="Times New Roman" w:hAnsi="Times New Roman" w:cs="Times New Roman"/>
          <w:b/>
          <w:sz w:val="24"/>
          <w:szCs w:val="24"/>
        </w:rPr>
        <w:t>С</w:t>
      </w:r>
      <w:r w:rsidR="00B75F76">
        <w:rPr>
          <w:rFonts w:ascii="Times New Roman" w:hAnsi="Times New Roman" w:cs="Times New Roman"/>
          <w:b/>
          <w:sz w:val="24"/>
          <w:szCs w:val="24"/>
        </w:rPr>
        <w:t>ценарий урока русского языка в 4</w:t>
      </w:r>
      <w:r w:rsidRPr="009668D1">
        <w:rPr>
          <w:rFonts w:ascii="Times New Roman" w:hAnsi="Times New Roman" w:cs="Times New Roman"/>
          <w:b/>
          <w:sz w:val="24"/>
          <w:szCs w:val="24"/>
        </w:rPr>
        <w:t xml:space="preserve"> классе (обр</w:t>
      </w:r>
      <w:r w:rsidR="00B75F76">
        <w:rPr>
          <w:rFonts w:ascii="Times New Roman" w:hAnsi="Times New Roman" w:cs="Times New Roman"/>
          <w:b/>
          <w:sz w:val="24"/>
          <w:szCs w:val="24"/>
        </w:rPr>
        <w:t>азовательная система «Школа Росси</w:t>
      </w:r>
      <w:r w:rsidRPr="009668D1">
        <w:rPr>
          <w:rFonts w:ascii="Times New Roman" w:hAnsi="Times New Roman" w:cs="Times New Roman"/>
          <w:b/>
          <w:sz w:val="24"/>
          <w:szCs w:val="24"/>
        </w:rPr>
        <w:t>»)</w:t>
      </w:r>
    </w:p>
    <w:p w:rsidR="00B50527" w:rsidRPr="009668D1" w:rsidRDefault="00B50527" w:rsidP="00CD30A1">
      <w:pPr>
        <w:pStyle w:val="a6"/>
        <w:jc w:val="center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75F76" w:rsidRPr="00F37DCF" w:rsidRDefault="00CD30A1" w:rsidP="00B75F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45682">
        <w:rPr>
          <w:rStyle w:val="a9"/>
          <w:rFonts w:ascii="Times New Roman" w:hAnsi="Times New Roman" w:cs="Times New Roman"/>
          <w:bCs w:val="0"/>
          <w:sz w:val="24"/>
          <w:szCs w:val="24"/>
        </w:rPr>
        <w:t>Тема урока:</w:t>
      </w:r>
      <w:r w:rsidR="00B75F76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75F76" w:rsidRPr="00F37DCF">
        <w:rPr>
          <w:rFonts w:ascii="Times New Roman" w:hAnsi="Times New Roman" w:cs="Times New Roman"/>
          <w:sz w:val="24"/>
          <w:szCs w:val="24"/>
        </w:rPr>
        <w:t>«Правописание безударных окончаний имен существительных во всех падежах».</w:t>
      </w:r>
    </w:p>
    <w:p w:rsidR="004E3BBB" w:rsidRPr="00703D6E" w:rsidRDefault="00B75F76" w:rsidP="00B77E44">
      <w:pPr>
        <w:pStyle w:val="a6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FE3844">
        <w:rPr>
          <w:rStyle w:val="a9"/>
          <w:rFonts w:ascii="Times New Roman" w:hAnsi="Times New Roman"/>
          <w:sz w:val="24"/>
          <w:szCs w:val="24"/>
        </w:rPr>
        <w:t>Тип урока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 w:rsidRPr="00BB20A3">
        <w:rPr>
          <w:rStyle w:val="a9"/>
          <w:rFonts w:ascii="Times New Roman" w:hAnsi="Times New Roman"/>
          <w:b w:val="0"/>
          <w:sz w:val="24"/>
          <w:szCs w:val="24"/>
        </w:rPr>
        <w:t>Комбинированный</w:t>
      </w:r>
    </w:p>
    <w:p w:rsidR="00BB20A3" w:rsidRPr="00CF1B1F" w:rsidRDefault="00BB20A3" w:rsidP="00BB20A3">
      <w:pPr>
        <w:pStyle w:val="a6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FE3844">
        <w:rPr>
          <w:rStyle w:val="a9"/>
          <w:rFonts w:ascii="Times New Roman" w:hAnsi="Times New Roman"/>
          <w:sz w:val="24"/>
          <w:szCs w:val="24"/>
        </w:rPr>
        <w:t>Цель урока</w:t>
      </w:r>
      <w:r>
        <w:rPr>
          <w:rStyle w:val="a9"/>
          <w:rFonts w:ascii="Times New Roman" w:hAnsi="Times New Roman"/>
          <w:sz w:val="24"/>
          <w:szCs w:val="24"/>
        </w:rPr>
        <w:t>:</w:t>
      </w:r>
      <w:r w:rsidRPr="00BB2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</w:t>
      </w:r>
      <w:r w:rsidRPr="0034703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мирование умения</w:t>
      </w:r>
      <w:r w:rsidRPr="0034703B">
        <w:rPr>
          <w:rFonts w:ascii="Times New Roman" w:hAnsi="Times New Roman" w:cs="Times New Roman"/>
          <w:sz w:val="24"/>
          <w:szCs w:val="24"/>
        </w:rPr>
        <w:t xml:space="preserve"> правильно писать безударные падежные окончания имён существительных.</w:t>
      </w:r>
    </w:p>
    <w:p w:rsidR="00BB20A3" w:rsidRDefault="00BB20A3" w:rsidP="00BB20A3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a9"/>
          <w:rFonts w:ascii="Times New Roman" w:hAnsi="Times New Roman"/>
          <w:sz w:val="24"/>
          <w:szCs w:val="24"/>
        </w:rPr>
        <w:t>Задачи урока:</w:t>
      </w:r>
      <w:r w:rsidRPr="00BB2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20A3" w:rsidRPr="00B85E5C" w:rsidRDefault="00BB20A3" w:rsidP="00BB20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1368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  <w:r w:rsidRPr="00D91368">
        <w:rPr>
          <w:rFonts w:ascii="Times New Roman" w:hAnsi="Times New Roman" w:cs="Times New Roman"/>
          <w:sz w:val="24"/>
          <w:szCs w:val="24"/>
        </w:rPr>
        <w:t xml:space="preserve"> </w:t>
      </w:r>
      <w:r w:rsidRPr="00B85E5C">
        <w:rPr>
          <w:rFonts w:ascii="Times New Roman" w:hAnsi="Times New Roman" w:cs="Times New Roman"/>
          <w:sz w:val="24"/>
          <w:szCs w:val="24"/>
        </w:rPr>
        <w:t xml:space="preserve">отрабатывать умение правильно писать безударные падежные окончания имён существительных; сравнить ударные и безударные окончания существительных одного и того же склонения; </w:t>
      </w:r>
    </w:p>
    <w:p w:rsidR="00BB20A3" w:rsidRPr="00B85E5C" w:rsidRDefault="00BB20A3" w:rsidP="00BB20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85E5C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D91368">
        <w:rPr>
          <w:rFonts w:ascii="Times New Roman" w:hAnsi="Times New Roman" w:cs="Times New Roman"/>
          <w:sz w:val="24"/>
          <w:szCs w:val="24"/>
        </w:rPr>
        <w:t>:</w:t>
      </w:r>
      <w:r w:rsidRPr="00B85E5C">
        <w:rPr>
          <w:rFonts w:ascii="Times New Roman" w:hAnsi="Times New Roman" w:cs="Times New Roman"/>
          <w:sz w:val="24"/>
          <w:szCs w:val="24"/>
        </w:rPr>
        <w:t> разв</w:t>
      </w:r>
      <w:r>
        <w:rPr>
          <w:rFonts w:ascii="Times New Roman" w:hAnsi="Times New Roman" w:cs="Times New Roman"/>
          <w:sz w:val="24"/>
          <w:szCs w:val="24"/>
        </w:rPr>
        <w:t>ивать умения выделять главное</w:t>
      </w:r>
      <w:r w:rsidRPr="00B85E5C">
        <w:rPr>
          <w:rFonts w:ascii="Times New Roman" w:hAnsi="Times New Roman" w:cs="Times New Roman"/>
          <w:sz w:val="24"/>
          <w:szCs w:val="24"/>
        </w:rPr>
        <w:t xml:space="preserve"> в изучаемом материале, формулирова</w:t>
      </w:r>
      <w:r>
        <w:rPr>
          <w:rFonts w:ascii="Times New Roman" w:hAnsi="Times New Roman" w:cs="Times New Roman"/>
          <w:sz w:val="24"/>
          <w:szCs w:val="24"/>
        </w:rPr>
        <w:t>ть выводы</w:t>
      </w:r>
      <w:r w:rsidRPr="00B85E5C">
        <w:rPr>
          <w:rFonts w:ascii="Times New Roman" w:hAnsi="Times New Roman" w:cs="Times New Roman"/>
          <w:sz w:val="24"/>
          <w:szCs w:val="24"/>
        </w:rPr>
        <w:t>; развивать навыки исследовательской работы; развивать орфографическую зоркость, внимание, память, наблюдательность, речь детей;</w:t>
      </w:r>
    </w:p>
    <w:p w:rsidR="00BB20A3" w:rsidRDefault="00BB20A3" w:rsidP="00BB20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85E5C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B85E5C">
        <w:rPr>
          <w:rFonts w:ascii="Times New Roman" w:hAnsi="Times New Roman" w:cs="Times New Roman"/>
          <w:sz w:val="24"/>
          <w:szCs w:val="24"/>
        </w:rPr>
        <w:t> воспитывать интерес к русскому языку; способствовать воспитанию таких качеств личности, как воля, умение преодолевать трудности в учении; воспитывать аккуратность, самостоятельность, любознательность, доброжелательность, готовность к взаимовыручке.</w:t>
      </w:r>
    </w:p>
    <w:p w:rsidR="00BB20A3" w:rsidRDefault="00BB20A3" w:rsidP="00BB20A3">
      <w:pPr>
        <w:pStyle w:val="a6"/>
        <w:rPr>
          <w:rStyle w:val="a9"/>
          <w:rFonts w:ascii="Times New Roman" w:hAnsi="Times New Roman"/>
          <w:sz w:val="24"/>
          <w:szCs w:val="24"/>
        </w:rPr>
      </w:pPr>
      <w:r w:rsidRPr="00CF1B1F">
        <w:rPr>
          <w:rStyle w:val="a9"/>
          <w:rFonts w:ascii="Times New Roman" w:hAnsi="Times New Roman"/>
          <w:sz w:val="24"/>
          <w:szCs w:val="24"/>
        </w:rPr>
        <w:t>Формы</w:t>
      </w:r>
      <w:r>
        <w:rPr>
          <w:rStyle w:val="a9"/>
          <w:rFonts w:ascii="Times New Roman" w:hAnsi="Times New Roman"/>
          <w:sz w:val="24"/>
          <w:szCs w:val="24"/>
        </w:rPr>
        <w:t xml:space="preserve"> обучения</w:t>
      </w:r>
      <w:r w:rsidRPr="00CF1B1F">
        <w:rPr>
          <w:rStyle w:val="a9"/>
          <w:rFonts w:ascii="Times New Roman" w:hAnsi="Times New Roman"/>
          <w:sz w:val="24"/>
          <w:szCs w:val="24"/>
        </w:rPr>
        <w:t xml:space="preserve">: </w:t>
      </w:r>
      <w:r w:rsidRPr="00BB20A3">
        <w:rPr>
          <w:rStyle w:val="a9"/>
          <w:rFonts w:ascii="Times New Roman" w:hAnsi="Times New Roman"/>
          <w:b w:val="0"/>
          <w:sz w:val="24"/>
          <w:szCs w:val="24"/>
        </w:rPr>
        <w:t>фронтальная, парная, групповая, самостоятельная.</w:t>
      </w:r>
    </w:p>
    <w:p w:rsidR="00BB20A3" w:rsidRDefault="00BB20A3" w:rsidP="00BB20A3">
      <w:pPr>
        <w:pStyle w:val="a6"/>
        <w:rPr>
          <w:rStyle w:val="a9"/>
          <w:rFonts w:ascii="Times New Roman" w:hAnsi="Times New Roman"/>
          <w:sz w:val="24"/>
          <w:szCs w:val="24"/>
        </w:rPr>
      </w:pPr>
      <w:r w:rsidRPr="00CF1B1F">
        <w:rPr>
          <w:rStyle w:val="a9"/>
          <w:rFonts w:ascii="Times New Roman" w:hAnsi="Times New Roman"/>
          <w:sz w:val="24"/>
          <w:szCs w:val="24"/>
        </w:rPr>
        <w:t>Методы</w:t>
      </w:r>
      <w:r>
        <w:rPr>
          <w:rStyle w:val="a9"/>
          <w:rFonts w:ascii="Times New Roman" w:hAnsi="Times New Roman"/>
          <w:sz w:val="24"/>
          <w:szCs w:val="24"/>
        </w:rPr>
        <w:t xml:space="preserve"> обучения</w:t>
      </w:r>
      <w:r w:rsidRPr="00CF1B1F">
        <w:rPr>
          <w:rStyle w:val="a9"/>
          <w:rFonts w:ascii="Times New Roman" w:hAnsi="Times New Roman"/>
          <w:sz w:val="24"/>
          <w:szCs w:val="24"/>
        </w:rPr>
        <w:t xml:space="preserve">: </w:t>
      </w:r>
      <w:r w:rsidRPr="00BB20A3">
        <w:rPr>
          <w:rStyle w:val="a9"/>
          <w:rFonts w:ascii="Times New Roman" w:hAnsi="Times New Roman"/>
          <w:b w:val="0"/>
          <w:sz w:val="24"/>
          <w:szCs w:val="24"/>
        </w:rPr>
        <w:t>частично-поисковый.</w:t>
      </w:r>
    </w:p>
    <w:p w:rsidR="00BB20A3" w:rsidRDefault="00BB20A3" w:rsidP="00BB20A3">
      <w:pPr>
        <w:pStyle w:val="a6"/>
        <w:jc w:val="both"/>
        <w:rPr>
          <w:rStyle w:val="a9"/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Материально-техническое обеспечение:</w:t>
      </w:r>
      <w:r w:rsidRPr="00BB20A3"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BB20A3" w:rsidRPr="00BB20A3" w:rsidRDefault="00BB20A3" w:rsidP="00BB20A3">
      <w:pPr>
        <w:pStyle w:val="a6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BB20A3">
        <w:rPr>
          <w:rStyle w:val="a9"/>
          <w:rFonts w:ascii="Times New Roman" w:hAnsi="Times New Roman"/>
          <w:b w:val="0"/>
          <w:sz w:val="24"/>
          <w:szCs w:val="24"/>
        </w:rPr>
        <w:t>Компьютер, проектор, мультимедийная презентация, информационный лист, карточки с заданиями</w:t>
      </w:r>
      <w:r w:rsidR="004A68A0">
        <w:rPr>
          <w:rStyle w:val="a9"/>
          <w:rFonts w:ascii="Times New Roman" w:hAnsi="Times New Roman"/>
          <w:b w:val="0"/>
          <w:sz w:val="24"/>
          <w:szCs w:val="24"/>
        </w:rPr>
        <w:t>, карточки с цифрами.</w:t>
      </w:r>
    </w:p>
    <w:p w:rsidR="00223782" w:rsidRPr="00F45682" w:rsidRDefault="00223782" w:rsidP="00223782">
      <w:pPr>
        <w:pStyle w:val="a6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F45682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Этап </w:t>
      </w:r>
      <w:r w:rsidRPr="008C76BE">
        <w:rPr>
          <w:rStyle w:val="a9"/>
          <w:rFonts w:ascii="Times New Roman" w:hAnsi="Times New Roman" w:cs="Times New Roman"/>
          <w:bCs w:val="0"/>
          <w:lang w:val="en-US"/>
        </w:rPr>
        <w:t>I</w:t>
      </w:r>
      <w:r w:rsidRPr="00F45682">
        <w:rPr>
          <w:rStyle w:val="a9"/>
          <w:rFonts w:ascii="Times New Roman" w:hAnsi="Times New Roman" w:cs="Times New Roman"/>
          <w:bCs w:val="0"/>
          <w:sz w:val="24"/>
          <w:szCs w:val="24"/>
        </w:rPr>
        <w:t>:</w:t>
      </w:r>
      <w:r w:rsidRPr="00F45682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57CA2">
        <w:rPr>
          <w:rStyle w:val="a9"/>
          <w:rFonts w:ascii="Times New Roman" w:hAnsi="Times New Roman" w:cs="Times New Roman"/>
          <w:bCs w:val="0"/>
          <w:sz w:val="24"/>
          <w:szCs w:val="24"/>
        </w:rPr>
        <w:t>Организационный</w:t>
      </w:r>
    </w:p>
    <w:p w:rsidR="00223782" w:rsidRPr="004A68A0" w:rsidRDefault="00223782" w:rsidP="002237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703B">
        <w:rPr>
          <w:rFonts w:ascii="Times New Roman" w:hAnsi="Times New Roman" w:cs="Times New Roman"/>
          <w:sz w:val="24"/>
          <w:szCs w:val="24"/>
        </w:rPr>
        <w:t xml:space="preserve">Чтоб урок наш стал светлее, мы поделимся добром. Вы ладони протяните, в них любовь свою вложите, ей с друзьями поделитесь и друг другу улыбнитесь! Пусть девизом нашего урока станут такие слова: </w:t>
      </w:r>
      <w:r w:rsidRPr="00223782">
        <w:rPr>
          <w:rFonts w:ascii="Times New Roman" w:hAnsi="Times New Roman" w:cs="Times New Roman"/>
          <w:b/>
          <w:sz w:val="24"/>
          <w:szCs w:val="24"/>
        </w:rPr>
        <w:t>«С маленькой удачи начинаются большие успехи!».</w:t>
      </w:r>
    </w:p>
    <w:p w:rsidR="00223782" w:rsidRPr="0034703B" w:rsidRDefault="00223782" w:rsidP="002237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>На доске записана тема сегодняшнего урока</w:t>
      </w:r>
      <w:r w:rsidR="00C650C2">
        <w:rPr>
          <w:rFonts w:ascii="Times New Roman" w:hAnsi="Times New Roman" w:cs="Times New Roman"/>
          <w:sz w:val="24"/>
          <w:szCs w:val="24"/>
        </w:rPr>
        <w:t xml:space="preserve"> (п</w:t>
      </w:r>
      <w:r w:rsidR="00C650C2" w:rsidRPr="0034703B">
        <w:rPr>
          <w:rFonts w:ascii="Times New Roman" w:hAnsi="Times New Roman" w:cs="Times New Roman"/>
          <w:sz w:val="24"/>
          <w:szCs w:val="24"/>
        </w:rPr>
        <w:t>ред</w:t>
      </w:r>
      <w:r w:rsidR="004A68A0">
        <w:rPr>
          <w:rFonts w:ascii="Times New Roman" w:hAnsi="Times New Roman" w:cs="Times New Roman"/>
          <w:sz w:val="24"/>
          <w:szCs w:val="24"/>
        </w:rPr>
        <w:t xml:space="preserve">ложение закрыто листами бумаги). </w:t>
      </w:r>
      <w:r w:rsidR="00E17D9E">
        <w:rPr>
          <w:rFonts w:ascii="Times New Roman" w:hAnsi="Times New Roman" w:cs="Times New Roman"/>
          <w:sz w:val="24"/>
          <w:szCs w:val="24"/>
        </w:rPr>
        <w:t>Ч</w:t>
      </w:r>
      <w:r w:rsidRPr="0034703B">
        <w:rPr>
          <w:rFonts w:ascii="Times New Roman" w:hAnsi="Times New Roman" w:cs="Times New Roman"/>
          <w:sz w:val="24"/>
          <w:szCs w:val="24"/>
        </w:rPr>
        <w:t xml:space="preserve">тобы прочитать её, нужно отгадать загадку. 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703B">
        <w:rPr>
          <w:rFonts w:ascii="Times New Roman" w:hAnsi="Times New Roman" w:cs="Times New Roman"/>
          <w:sz w:val="24"/>
          <w:szCs w:val="24"/>
        </w:rPr>
        <w:t>Знаю я теперь отныне - 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>Есть одно такое имя - 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>Назовет любой предмет 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>И на всё нам даст ответ. 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>Это главная часть речи, 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>Обозначает всё на свете, 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>Без нее никак нельзя. 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703B">
        <w:rPr>
          <w:rFonts w:ascii="Times New Roman" w:hAnsi="Times New Roman" w:cs="Times New Roman"/>
          <w:sz w:val="24"/>
          <w:szCs w:val="24"/>
        </w:rPr>
        <w:t>ура!</w:t>
      </w:r>
    </w:p>
    <w:p w:rsidR="005E38D6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703B">
        <w:rPr>
          <w:rFonts w:ascii="Times New Roman" w:hAnsi="Times New Roman" w:cs="Times New Roman"/>
          <w:sz w:val="24"/>
          <w:szCs w:val="24"/>
        </w:rPr>
        <w:t xml:space="preserve">Правильно. (Открываются слова </w:t>
      </w:r>
      <w:r w:rsidRPr="003470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3DC8">
        <w:rPr>
          <w:rFonts w:ascii="Times New Roman" w:hAnsi="Times New Roman" w:cs="Times New Roman"/>
          <w:sz w:val="24"/>
          <w:szCs w:val="24"/>
        </w:rPr>
        <w:t>имён существительных).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82" w:rsidRPr="005A6EB6" w:rsidRDefault="00C73DC8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782">
        <w:rPr>
          <w:rFonts w:ascii="Times New Roman" w:hAnsi="Times New Roman" w:cs="Times New Roman"/>
          <w:sz w:val="24"/>
          <w:szCs w:val="24"/>
        </w:rPr>
        <w:t>Ребята, п</w:t>
      </w:r>
      <w:r w:rsidR="00223782" w:rsidRPr="0034703B">
        <w:rPr>
          <w:rFonts w:ascii="Times New Roman" w:hAnsi="Times New Roman" w:cs="Times New Roman"/>
          <w:sz w:val="24"/>
          <w:szCs w:val="24"/>
        </w:rPr>
        <w:t>риготовьте карточки.</w:t>
      </w:r>
      <w:r w:rsidR="00223782">
        <w:rPr>
          <w:rFonts w:ascii="Times New Roman" w:hAnsi="Times New Roman" w:cs="Times New Roman"/>
          <w:sz w:val="24"/>
          <w:szCs w:val="24"/>
        </w:rPr>
        <w:t xml:space="preserve"> (1, 2, 3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23782" w:rsidRPr="005A6EB6">
        <w:rPr>
          <w:rFonts w:ascii="Times New Roman" w:hAnsi="Times New Roman" w:cs="Times New Roman"/>
          <w:sz w:val="24"/>
          <w:szCs w:val="24"/>
        </w:rPr>
        <w:t>Ответьте на вопросы (вопросы записаны на слайдах)</w:t>
      </w:r>
      <w:r w:rsidR="00223782">
        <w:rPr>
          <w:rFonts w:ascii="Times New Roman" w:hAnsi="Times New Roman" w:cs="Times New Roman"/>
          <w:sz w:val="24"/>
          <w:szCs w:val="24"/>
        </w:rPr>
        <w:t>.</w:t>
      </w:r>
      <w:r w:rsidR="003D0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4703B">
        <w:rPr>
          <w:rFonts w:ascii="Times New Roman" w:hAnsi="Times New Roman" w:cs="Times New Roman"/>
          <w:b/>
          <w:sz w:val="24"/>
          <w:szCs w:val="24"/>
        </w:rPr>
        <w:t>1. Имя существительное – это…</w:t>
      </w:r>
    </w:p>
    <w:p w:rsidR="00223782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Самостоятельная часть речи </w:t>
      </w:r>
      <w:r w:rsidR="003E55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03B">
        <w:rPr>
          <w:rFonts w:ascii="Times New Roman" w:hAnsi="Times New Roman" w:cs="Times New Roman"/>
          <w:sz w:val="24"/>
          <w:szCs w:val="24"/>
        </w:rPr>
        <w:t>) Часть слова</w:t>
      </w:r>
      <w:r w:rsidR="003E5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03B">
        <w:rPr>
          <w:rFonts w:ascii="Times New Roman" w:hAnsi="Times New Roman" w:cs="Times New Roman"/>
          <w:sz w:val="24"/>
          <w:szCs w:val="24"/>
        </w:rPr>
        <w:t>) Служебная часть речи</w:t>
      </w:r>
    </w:p>
    <w:p w:rsidR="00223782" w:rsidRPr="00E7026F" w:rsidRDefault="00223782" w:rsidP="002237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7026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Какой падеж никогда не употребляется с предлогом?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7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3B">
        <w:rPr>
          <w:rFonts w:ascii="Times New Roman" w:hAnsi="Times New Roman" w:cs="Times New Roman"/>
          <w:sz w:val="24"/>
          <w:szCs w:val="24"/>
        </w:rPr>
        <w:t>Родительный падеж</w:t>
      </w:r>
      <w:r w:rsidR="003E5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Именительный падеж</w:t>
      </w:r>
      <w:r w:rsidR="003E55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4703B">
        <w:rPr>
          <w:rFonts w:ascii="Times New Roman" w:hAnsi="Times New Roman" w:cs="Times New Roman"/>
          <w:sz w:val="24"/>
          <w:szCs w:val="24"/>
        </w:rPr>
        <w:t>) Винительный падеж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4703B">
        <w:rPr>
          <w:rFonts w:ascii="Times New Roman" w:hAnsi="Times New Roman" w:cs="Times New Roman"/>
          <w:b/>
          <w:sz w:val="24"/>
          <w:szCs w:val="24"/>
        </w:rPr>
        <w:t>. Какой из падежей никогда не употребляется без предлога?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703B">
        <w:rPr>
          <w:rFonts w:ascii="Times New Roman" w:hAnsi="Times New Roman" w:cs="Times New Roman"/>
          <w:sz w:val="24"/>
          <w:szCs w:val="24"/>
        </w:rPr>
        <w:t>) Родительный падеж</w:t>
      </w:r>
      <w:r w:rsidR="003E55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03B">
        <w:rPr>
          <w:rFonts w:ascii="Times New Roman" w:hAnsi="Times New Roman" w:cs="Times New Roman"/>
          <w:sz w:val="24"/>
          <w:szCs w:val="24"/>
        </w:rPr>
        <w:t xml:space="preserve">) Творительный падеж </w:t>
      </w:r>
      <w:r w:rsidR="003E55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3) Предложный 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4703B">
        <w:rPr>
          <w:rFonts w:ascii="Times New Roman" w:hAnsi="Times New Roman" w:cs="Times New Roman"/>
          <w:b/>
          <w:sz w:val="24"/>
          <w:szCs w:val="24"/>
        </w:rPr>
        <w:t>. Определи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34703B">
        <w:rPr>
          <w:rFonts w:ascii="Times New Roman" w:hAnsi="Times New Roman" w:cs="Times New Roman"/>
          <w:b/>
          <w:sz w:val="24"/>
          <w:szCs w:val="24"/>
        </w:rPr>
        <w:t>, каким падежом управляют предлоги к и по?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Дательным </w:t>
      </w:r>
      <w:r w:rsidR="003E55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03B">
        <w:rPr>
          <w:rFonts w:ascii="Times New Roman" w:hAnsi="Times New Roman" w:cs="Times New Roman"/>
          <w:sz w:val="24"/>
          <w:szCs w:val="24"/>
        </w:rPr>
        <w:t>) Винительным</w:t>
      </w:r>
      <w:r w:rsidR="00C73D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03B">
        <w:rPr>
          <w:rFonts w:ascii="Times New Roman" w:hAnsi="Times New Roman" w:cs="Times New Roman"/>
          <w:sz w:val="24"/>
          <w:szCs w:val="24"/>
        </w:rPr>
        <w:t>) Предложным</w:t>
      </w:r>
    </w:p>
    <w:p w:rsidR="00223782" w:rsidRPr="00FF6137" w:rsidRDefault="00223782" w:rsidP="002237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F6137">
        <w:rPr>
          <w:rFonts w:ascii="Times New Roman" w:hAnsi="Times New Roman" w:cs="Times New Roman"/>
          <w:b/>
          <w:sz w:val="24"/>
          <w:szCs w:val="24"/>
        </w:rPr>
        <w:t xml:space="preserve">5. В каком падеже стоит имя существительное в словосочетании: </w:t>
      </w:r>
      <w:r w:rsidRPr="00FF6137">
        <w:rPr>
          <w:rFonts w:ascii="Times New Roman" w:hAnsi="Times New Roman" w:cs="Times New Roman"/>
          <w:b/>
          <w:i/>
          <w:sz w:val="24"/>
          <w:szCs w:val="24"/>
        </w:rPr>
        <w:t>увидел сестру?</w:t>
      </w:r>
    </w:p>
    <w:p w:rsidR="00223782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70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именительном падеж</w:t>
      </w:r>
      <w:r w:rsidR="00C73DC8">
        <w:rPr>
          <w:rFonts w:ascii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03B">
        <w:rPr>
          <w:rFonts w:ascii="Times New Roman" w:hAnsi="Times New Roman" w:cs="Times New Roman"/>
          <w:sz w:val="24"/>
          <w:szCs w:val="24"/>
        </w:rPr>
        <w:t>)</w:t>
      </w:r>
      <w:r w:rsidR="00C73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D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3DC8">
        <w:rPr>
          <w:rFonts w:ascii="Times New Roman" w:hAnsi="Times New Roman" w:cs="Times New Roman"/>
          <w:sz w:val="24"/>
          <w:szCs w:val="24"/>
        </w:rPr>
        <w:t xml:space="preserve"> винительном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0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предложном падеже</w:t>
      </w:r>
    </w:p>
    <w:p w:rsidR="00223782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 w:rsidRPr="005743C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Кого же нет? Я очень беспокоюсь.</w:t>
      </w:r>
    </w:p>
    <w:p w:rsidR="00223782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Чего же нет? Отправлюсь я на поиск.</w:t>
      </w:r>
    </w:p>
    <w:p w:rsidR="00223782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Прошу, друзья, скорее помогите!</w:t>
      </w:r>
    </w:p>
    <w:p w:rsidR="00223782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Какой падеж, скорее подскажите!</w:t>
      </w:r>
    </w:p>
    <w:p w:rsidR="00223782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7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Именительный паде</w:t>
      </w:r>
      <w:r w:rsidR="00C73DC8">
        <w:rPr>
          <w:rFonts w:ascii="Times New Roman" w:hAnsi="Times New Roman" w:cs="Times New Roman"/>
          <w:sz w:val="24"/>
          <w:szCs w:val="24"/>
        </w:rPr>
        <w:t xml:space="preserve">ж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3B">
        <w:rPr>
          <w:rFonts w:ascii="Times New Roman" w:hAnsi="Times New Roman" w:cs="Times New Roman"/>
          <w:sz w:val="24"/>
          <w:szCs w:val="24"/>
        </w:rPr>
        <w:t>Родительный падеж</w:t>
      </w:r>
      <w:r w:rsidR="00C73D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0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Дате</w:t>
      </w:r>
      <w:r w:rsidRPr="0034703B">
        <w:rPr>
          <w:rFonts w:ascii="Times New Roman" w:hAnsi="Times New Roman" w:cs="Times New Roman"/>
          <w:sz w:val="24"/>
          <w:szCs w:val="24"/>
        </w:rPr>
        <w:t>льный падеж</w:t>
      </w:r>
    </w:p>
    <w:p w:rsidR="00223782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3782" w:rsidRPr="005743C6" w:rsidRDefault="00223782" w:rsidP="002237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743C6">
        <w:rPr>
          <w:rFonts w:ascii="Times New Roman" w:hAnsi="Times New Roman" w:cs="Times New Roman"/>
          <w:b/>
          <w:sz w:val="24"/>
          <w:szCs w:val="24"/>
        </w:rPr>
        <w:t xml:space="preserve">7. Каким членом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предложения </w:t>
      </w:r>
      <w:r w:rsidRPr="005743C6">
        <w:rPr>
          <w:rFonts w:ascii="Times New Roman" w:hAnsi="Times New Roman" w:cs="Times New Roman"/>
          <w:b/>
          <w:sz w:val="24"/>
          <w:szCs w:val="24"/>
        </w:rPr>
        <w:t>является имя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C6">
        <w:rPr>
          <w:rFonts w:ascii="Times New Roman" w:hAnsi="Times New Roman" w:cs="Times New Roman"/>
          <w:b/>
          <w:sz w:val="24"/>
          <w:szCs w:val="24"/>
        </w:rPr>
        <w:t>в творительном падеже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Подлежащим</w:t>
      </w:r>
      <w:r w:rsidR="00EA58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2) Сказуемым</w:t>
      </w:r>
      <w:r w:rsidR="00EA58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3) Второстепенным членом предложения</w:t>
      </w:r>
    </w:p>
    <w:p w:rsidR="00223782" w:rsidRPr="0034703B" w:rsidRDefault="00223782" w:rsidP="002237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0AE1">
        <w:rPr>
          <w:rFonts w:ascii="Times New Roman" w:hAnsi="Times New Roman" w:cs="Times New Roman"/>
          <w:b/>
          <w:sz w:val="24"/>
          <w:szCs w:val="24"/>
        </w:rPr>
        <w:t>Подведем итог этого задания:</w:t>
      </w:r>
      <w:r w:rsidRPr="00347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0A3" w:rsidRPr="00EA58E7" w:rsidRDefault="00EA58E7" w:rsidP="00223782">
      <w:pPr>
        <w:pStyle w:val="a6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782" w:rsidRPr="0034703B">
        <w:rPr>
          <w:rFonts w:ascii="Times New Roman" w:hAnsi="Times New Roman" w:cs="Times New Roman"/>
          <w:sz w:val="24"/>
          <w:szCs w:val="24"/>
        </w:rPr>
        <w:t xml:space="preserve">Что мы повторяли?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23782" w:rsidRPr="00AD1C7E">
        <w:rPr>
          <w:rFonts w:ascii="Times New Roman" w:hAnsi="Times New Roman" w:cs="Times New Roman"/>
          <w:sz w:val="24"/>
          <w:szCs w:val="24"/>
        </w:rPr>
        <w:t xml:space="preserve">ткрываю ещё несколько слов </w:t>
      </w:r>
      <w:r w:rsidR="00223782" w:rsidRPr="008B0AF4">
        <w:rPr>
          <w:rFonts w:ascii="Times New Roman" w:hAnsi="Times New Roman" w:cs="Times New Roman"/>
          <w:b/>
          <w:sz w:val="24"/>
          <w:szCs w:val="24"/>
        </w:rPr>
        <w:t>(во всех падежах)</w:t>
      </w:r>
    </w:p>
    <w:p w:rsidR="00BB20A3" w:rsidRDefault="00BB20A3" w:rsidP="004F7E40">
      <w:pPr>
        <w:pStyle w:val="a6"/>
        <w:rPr>
          <w:rStyle w:val="a9"/>
          <w:rFonts w:ascii="Times New Roman" w:hAnsi="Times New Roman" w:cs="Times New Roman"/>
          <w:sz w:val="24"/>
          <w:szCs w:val="24"/>
        </w:rPr>
      </w:pPr>
    </w:p>
    <w:p w:rsidR="00B03E2A" w:rsidRDefault="00C9100B" w:rsidP="00B03E2A">
      <w:pPr>
        <w:pStyle w:val="a6"/>
        <w:rPr>
          <w:rStyle w:val="a9"/>
          <w:rFonts w:ascii="Times New Roman" w:eastAsiaTheme="majorEastAsia" w:hAnsi="Times New Roman" w:cs="Times New Roman"/>
          <w:sz w:val="24"/>
          <w:szCs w:val="24"/>
        </w:rPr>
      </w:pPr>
      <w:r w:rsidRPr="008C76BE">
        <w:rPr>
          <w:rStyle w:val="a9"/>
          <w:rFonts w:ascii="Times New Roman" w:hAnsi="Times New Roman" w:cs="Times New Roman"/>
          <w:bCs w:val="0"/>
          <w:sz w:val="24"/>
          <w:szCs w:val="24"/>
        </w:rPr>
        <w:t>Этап</w:t>
      </w:r>
      <w:r w:rsidRPr="007D5C81">
        <w:rPr>
          <w:rStyle w:val="a9"/>
          <w:rFonts w:ascii="Times New Roman" w:hAnsi="Times New Roman" w:cs="Times New Roman"/>
          <w:bCs w:val="0"/>
        </w:rPr>
        <w:t xml:space="preserve"> </w:t>
      </w:r>
      <w:r w:rsidRPr="007D5C81">
        <w:rPr>
          <w:rStyle w:val="a9"/>
          <w:rFonts w:ascii="Times New Roman" w:hAnsi="Times New Roman" w:cs="Times New Roman"/>
          <w:bCs w:val="0"/>
          <w:lang w:val="en-US"/>
        </w:rPr>
        <w:t>II</w:t>
      </w:r>
      <w:r w:rsidRPr="007D5C81">
        <w:rPr>
          <w:rStyle w:val="a9"/>
          <w:rFonts w:ascii="Times New Roman" w:hAnsi="Times New Roman" w:cs="Times New Roman"/>
          <w:bCs w:val="0"/>
        </w:rPr>
        <w:t>:</w:t>
      </w:r>
      <w:r>
        <w:rPr>
          <w:rStyle w:val="a9"/>
          <w:rFonts w:ascii="Times New Roman" w:hAnsi="Times New Roman" w:cs="Times New Roman"/>
          <w:b w:val="0"/>
          <w:bCs w:val="0"/>
        </w:rPr>
        <w:t xml:space="preserve"> </w:t>
      </w:r>
      <w:r w:rsidRPr="00866181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Мотивация учебной деятельности </w:t>
      </w:r>
      <w:r w:rsidR="00B03E2A">
        <w:rPr>
          <w:rStyle w:val="a9"/>
          <w:rFonts w:ascii="Times New Roman" w:eastAsiaTheme="majorEastAsia" w:hAnsi="Times New Roman" w:cs="Times New Roman"/>
          <w:sz w:val="24"/>
          <w:szCs w:val="24"/>
        </w:rPr>
        <w:t>учащих</w:t>
      </w:r>
    </w:p>
    <w:p w:rsidR="003D0AE1" w:rsidRPr="00B03E2A" w:rsidRDefault="003D0AE1" w:rsidP="00B03E2A">
      <w:pPr>
        <w:pStyle w:val="a6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0AE1">
        <w:rPr>
          <w:rFonts w:ascii="Times New Roman" w:hAnsi="Times New Roman" w:cs="Times New Roman"/>
          <w:sz w:val="24"/>
          <w:szCs w:val="24"/>
        </w:rPr>
        <w:t xml:space="preserve">Кто-то догадался – какова тема урока? </w:t>
      </w:r>
      <w:r w:rsidRPr="0034703B">
        <w:rPr>
          <w:rFonts w:ascii="Times New Roman" w:hAnsi="Times New Roman" w:cs="Times New Roman"/>
          <w:sz w:val="24"/>
          <w:szCs w:val="24"/>
        </w:rPr>
        <w:t>(Пока трудно назвать тему урока)</w:t>
      </w:r>
    </w:p>
    <w:p w:rsidR="003D0AE1" w:rsidRPr="00EA58E7" w:rsidRDefault="003D0AE1" w:rsidP="003D0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026F">
        <w:rPr>
          <w:rFonts w:ascii="Times New Roman" w:hAnsi="Times New Roman" w:cs="Times New Roman"/>
          <w:sz w:val="24"/>
          <w:szCs w:val="24"/>
        </w:rPr>
        <w:t>Предлагаю отдохнуть и подвигаться под весёлую мелодию.</w:t>
      </w:r>
      <w:r w:rsidRPr="0034703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4703B">
        <w:rPr>
          <w:rFonts w:ascii="Times New Roman" w:hAnsi="Times New Roman" w:cs="Times New Roman"/>
          <w:b/>
          <w:sz w:val="24"/>
          <w:szCs w:val="24"/>
        </w:rPr>
        <w:t>Аудиазапись</w:t>
      </w:r>
      <w:proofErr w:type="spellEnd"/>
      <w:r w:rsidRPr="0034703B">
        <w:rPr>
          <w:rFonts w:ascii="Times New Roman" w:hAnsi="Times New Roman" w:cs="Times New Roman"/>
          <w:b/>
          <w:sz w:val="24"/>
          <w:szCs w:val="24"/>
        </w:rPr>
        <w:t>)</w:t>
      </w:r>
      <w:r w:rsidR="00EA5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03B">
        <w:rPr>
          <w:rFonts w:ascii="Times New Roman" w:hAnsi="Times New Roman" w:cs="Times New Roman"/>
          <w:sz w:val="24"/>
          <w:szCs w:val="24"/>
        </w:rPr>
        <w:t xml:space="preserve">Как вы думаете, почему я поставила эту мелодию? Сегодня на </w:t>
      </w:r>
      <w:r>
        <w:rPr>
          <w:rFonts w:ascii="Times New Roman" w:hAnsi="Times New Roman" w:cs="Times New Roman"/>
          <w:sz w:val="24"/>
          <w:szCs w:val="24"/>
        </w:rPr>
        <w:t xml:space="preserve">уроке </w:t>
      </w:r>
      <w:r w:rsidRPr="0034703B">
        <w:rPr>
          <w:rFonts w:ascii="Times New Roman" w:hAnsi="Times New Roman" w:cs="Times New Roman"/>
          <w:sz w:val="24"/>
          <w:szCs w:val="24"/>
        </w:rPr>
        <w:t>нам встретятся слова на Новогоднюю тему.</w:t>
      </w:r>
    </w:p>
    <w:p w:rsidR="003D0AE1" w:rsidRPr="0034703B" w:rsidRDefault="003D0AE1" w:rsidP="003D0AE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D0AE1" w:rsidRPr="001E4119" w:rsidRDefault="003D0AE1" w:rsidP="003D0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19">
        <w:rPr>
          <w:rFonts w:ascii="Times New Roman" w:hAnsi="Times New Roman" w:cs="Times New Roman"/>
          <w:b/>
          <w:sz w:val="24"/>
          <w:szCs w:val="24"/>
        </w:rPr>
        <w:t>Работая в парах, найдите «лишнее».</w:t>
      </w:r>
    </w:p>
    <w:p w:rsidR="003D0AE1" w:rsidRPr="0034703B" w:rsidRDefault="003D0AE1" w:rsidP="003D0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4703B">
        <w:rPr>
          <w:rFonts w:ascii="Times New Roman" w:hAnsi="Times New Roman" w:cs="Times New Roman"/>
          <w:b/>
          <w:sz w:val="24"/>
          <w:szCs w:val="24"/>
        </w:rPr>
        <w:t>Укажите, в какой строчке все имена существительные 1-го склонения.</w:t>
      </w:r>
    </w:p>
    <w:p w:rsidR="003D0AE1" w:rsidRPr="0034703B" w:rsidRDefault="003D0AE1" w:rsidP="003D0A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703B">
        <w:rPr>
          <w:rFonts w:ascii="Times New Roman" w:hAnsi="Times New Roman" w:cs="Times New Roman"/>
          <w:sz w:val="24"/>
          <w:szCs w:val="24"/>
        </w:rPr>
        <w:t>) Радость, веселье, мороз.</w:t>
      </w:r>
      <w:r w:rsidR="00EA58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03B">
        <w:rPr>
          <w:rFonts w:ascii="Times New Roman" w:hAnsi="Times New Roman" w:cs="Times New Roman"/>
          <w:sz w:val="24"/>
          <w:szCs w:val="24"/>
        </w:rPr>
        <w:t>) Ёлка, хоровод, мишура.</w:t>
      </w:r>
      <w:r w:rsidR="00EA58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03B">
        <w:rPr>
          <w:rFonts w:ascii="Times New Roman" w:hAnsi="Times New Roman" w:cs="Times New Roman"/>
          <w:sz w:val="24"/>
          <w:szCs w:val="24"/>
        </w:rPr>
        <w:t xml:space="preserve">) Звезда, свеча, гирлянда. </w:t>
      </w:r>
    </w:p>
    <w:p w:rsidR="003D0AE1" w:rsidRDefault="003D0AE1" w:rsidP="003D0A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Найдите словосочетание, в котором существительное стоит не в предложном падеже.</w:t>
      </w:r>
    </w:p>
    <w:p w:rsidR="003D0AE1" w:rsidRPr="003E774B" w:rsidRDefault="003D0AE1" w:rsidP="003D0A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774B">
        <w:rPr>
          <w:rFonts w:ascii="Times New Roman" w:hAnsi="Times New Roman" w:cs="Times New Roman"/>
          <w:sz w:val="24"/>
          <w:szCs w:val="24"/>
        </w:rPr>
        <w:t>Увидел</w:t>
      </w:r>
      <w:r>
        <w:rPr>
          <w:rFonts w:ascii="Times New Roman" w:hAnsi="Times New Roman" w:cs="Times New Roman"/>
          <w:sz w:val="24"/>
          <w:szCs w:val="24"/>
        </w:rPr>
        <w:t xml:space="preserve"> на поле, шёл по дороге, в хорошей песне, на капитанском мостике</w:t>
      </w:r>
    </w:p>
    <w:p w:rsidR="003D0AE1" w:rsidRPr="0034703B" w:rsidRDefault="003D0AE1" w:rsidP="003D0A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4703B">
        <w:rPr>
          <w:rFonts w:ascii="Times New Roman" w:hAnsi="Times New Roman" w:cs="Times New Roman"/>
          <w:b/>
          <w:sz w:val="24"/>
          <w:szCs w:val="24"/>
        </w:rPr>
        <w:t>Найди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34703B">
        <w:rPr>
          <w:rFonts w:ascii="Times New Roman" w:hAnsi="Times New Roman" w:cs="Times New Roman"/>
          <w:b/>
          <w:sz w:val="24"/>
          <w:szCs w:val="24"/>
        </w:rPr>
        <w:t xml:space="preserve"> и подчеркни «лишнее» слово.</w:t>
      </w:r>
    </w:p>
    <w:p w:rsidR="003D0AE1" w:rsidRPr="0034703B" w:rsidRDefault="003D0AE1" w:rsidP="003D0AE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sz w:val="24"/>
          <w:szCs w:val="24"/>
        </w:rPr>
        <w:t xml:space="preserve"> От земли, </w:t>
      </w:r>
      <w:r w:rsidRPr="005A6EB6">
        <w:rPr>
          <w:rFonts w:ascii="Times New Roman" w:hAnsi="Times New Roman" w:cs="Times New Roman"/>
          <w:sz w:val="24"/>
          <w:szCs w:val="24"/>
        </w:rPr>
        <w:t>о шишечке,</w:t>
      </w:r>
      <w:r w:rsidRPr="0034703B">
        <w:rPr>
          <w:rFonts w:ascii="Times New Roman" w:hAnsi="Times New Roman" w:cs="Times New Roman"/>
          <w:sz w:val="24"/>
          <w:szCs w:val="24"/>
        </w:rPr>
        <w:t xml:space="preserve"> у коня, к сестре.</w:t>
      </w:r>
    </w:p>
    <w:p w:rsidR="003D0AE1" w:rsidRDefault="003D0AE1" w:rsidP="003D0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AE1" w:rsidRPr="0034703B" w:rsidRDefault="003D0AE1" w:rsidP="003D0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Открываю слова на доске</w:t>
      </w:r>
      <w:r w:rsidRPr="0034703B">
        <w:rPr>
          <w:rFonts w:ascii="Times New Roman" w:hAnsi="Times New Roman" w:cs="Times New Roman"/>
          <w:sz w:val="24"/>
          <w:szCs w:val="24"/>
        </w:rPr>
        <w:t xml:space="preserve"> </w:t>
      </w:r>
      <w:r w:rsidRPr="0034703B">
        <w:rPr>
          <w:rFonts w:ascii="Times New Roman" w:hAnsi="Times New Roman" w:cs="Times New Roman"/>
          <w:b/>
          <w:sz w:val="24"/>
          <w:szCs w:val="24"/>
          <w:u w:val="single"/>
        </w:rPr>
        <w:t>безударных окончаний.</w:t>
      </w:r>
    </w:p>
    <w:p w:rsidR="003D0AE1" w:rsidRPr="0034703B" w:rsidRDefault="003D0AE1" w:rsidP="003D0AE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Ребята, назовите тему урока полностью.</w:t>
      </w:r>
    </w:p>
    <w:p w:rsidR="00B601F5" w:rsidRPr="0034703B" w:rsidRDefault="00B601F5" w:rsidP="00B60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703B">
        <w:rPr>
          <w:rFonts w:ascii="Times New Roman" w:hAnsi="Times New Roman" w:cs="Times New Roman"/>
          <w:b/>
          <w:sz w:val="24"/>
          <w:szCs w:val="24"/>
        </w:rPr>
        <w:t>«Правописание безударных окончаний имен существительных во всех падежах»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AE1" w:rsidRPr="00B03E2A" w:rsidRDefault="00B601F5" w:rsidP="003D0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E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0AE1" w:rsidRPr="00B03E2A">
        <w:rPr>
          <w:rFonts w:ascii="Times New Roman" w:hAnsi="Times New Roman" w:cs="Times New Roman"/>
          <w:b/>
          <w:sz w:val="24"/>
          <w:szCs w:val="24"/>
        </w:rPr>
        <w:t xml:space="preserve">Сформулируйте задачи урока. </w:t>
      </w:r>
    </w:p>
    <w:p w:rsidR="00EA58E7" w:rsidRDefault="00EA58E7" w:rsidP="003D0AE1">
      <w:pPr>
        <w:pStyle w:val="a6"/>
        <w:jc w:val="both"/>
        <w:rPr>
          <w:rStyle w:val="a9"/>
          <w:rFonts w:ascii="Times New Roman" w:hAnsi="Times New Roman" w:cs="Times New Roman"/>
          <w:bCs w:val="0"/>
          <w:sz w:val="24"/>
          <w:szCs w:val="24"/>
        </w:rPr>
      </w:pPr>
    </w:p>
    <w:p w:rsidR="0055178D" w:rsidRDefault="00EA58E7" w:rsidP="003D0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BE">
        <w:rPr>
          <w:rStyle w:val="a9"/>
          <w:rFonts w:ascii="Times New Roman" w:hAnsi="Times New Roman" w:cs="Times New Roman"/>
          <w:bCs w:val="0"/>
          <w:sz w:val="24"/>
          <w:szCs w:val="24"/>
        </w:rPr>
        <w:t>Этап</w:t>
      </w:r>
      <w:r w:rsidRPr="007D5C81">
        <w:rPr>
          <w:rStyle w:val="a9"/>
          <w:rFonts w:ascii="Times New Roman" w:hAnsi="Times New Roman" w:cs="Times New Roman"/>
          <w:bCs w:val="0"/>
        </w:rPr>
        <w:t xml:space="preserve"> </w:t>
      </w:r>
      <w:r w:rsidRPr="007D5C81">
        <w:rPr>
          <w:rStyle w:val="a9"/>
          <w:rFonts w:ascii="Times New Roman" w:hAnsi="Times New Roman" w:cs="Times New Roman"/>
          <w:bCs w:val="0"/>
          <w:lang w:val="en-US"/>
        </w:rPr>
        <w:t>III</w:t>
      </w:r>
      <w:r w:rsidRPr="007D5C81">
        <w:rPr>
          <w:rStyle w:val="a9"/>
          <w:rFonts w:ascii="Times New Roman" w:hAnsi="Times New Roman" w:cs="Times New Roman"/>
          <w:bCs w:val="0"/>
        </w:rPr>
        <w:t>:</w:t>
      </w:r>
      <w:r>
        <w:rPr>
          <w:rStyle w:val="a9"/>
          <w:rFonts w:ascii="Times New Roman" w:hAnsi="Times New Roman" w:cs="Times New Roman"/>
          <w:b w:val="0"/>
          <w:bCs w:val="0"/>
        </w:rPr>
        <w:t xml:space="preserve"> </w:t>
      </w:r>
      <w:r w:rsidRPr="00866181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AE1" w:rsidRPr="006E2738" w:rsidRDefault="003D0AE1" w:rsidP="003D0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088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738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6B57C7">
        <w:rPr>
          <w:rFonts w:ascii="Times New Roman" w:hAnsi="Times New Roman" w:cs="Times New Roman"/>
          <w:b/>
          <w:sz w:val="24"/>
          <w:szCs w:val="24"/>
        </w:rPr>
        <w:t>способы проверки</w:t>
      </w:r>
      <w:r w:rsidRPr="006E2738">
        <w:rPr>
          <w:rFonts w:ascii="Times New Roman" w:hAnsi="Times New Roman" w:cs="Times New Roman"/>
          <w:sz w:val="24"/>
          <w:szCs w:val="24"/>
        </w:rPr>
        <w:t xml:space="preserve"> безударных падежных окончаний имён существительных.</w:t>
      </w:r>
    </w:p>
    <w:p w:rsidR="003D0AE1" w:rsidRDefault="00EA58E7" w:rsidP="003D0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AE1" w:rsidRPr="00B601F5">
        <w:rPr>
          <w:rFonts w:ascii="Times New Roman" w:hAnsi="Times New Roman" w:cs="Times New Roman"/>
          <w:b/>
          <w:sz w:val="24"/>
          <w:szCs w:val="24"/>
        </w:rPr>
        <w:t>Применяя полученные знания, заполните таблицу.</w:t>
      </w:r>
      <w:r w:rsidR="003D0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AE1" w:rsidRPr="0034703B">
        <w:rPr>
          <w:rFonts w:ascii="Times New Roman" w:hAnsi="Times New Roman" w:cs="Times New Roman"/>
          <w:sz w:val="24"/>
          <w:szCs w:val="24"/>
        </w:rPr>
        <w:t xml:space="preserve">Выпишите в левый столбик словосочетания с пропущенной буквой </w:t>
      </w:r>
      <w:proofErr w:type="gramStart"/>
      <w:r w:rsidR="003D0AE1" w:rsidRPr="0034703B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3D0AE1" w:rsidRPr="0034703B">
        <w:rPr>
          <w:rFonts w:ascii="Times New Roman" w:hAnsi="Times New Roman" w:cs="Times New Roman"/>
          <w:sz w:val="24"/>
          <w:szCs w:val="24"/>
        </w:rPr>
        <w:t xml:space="preserve"> в словах, а в правый столбик – словосочетания с пропущенной буквой </w:t>
      </w:r>
      <w:r w:rsidR="003D0AE1" w:rsidRPr="0034703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3D0AE1" w:rsidRPr="0034703B">
        <w:rPr>
          <w:rFonts w:ascii="Times New Roman" w:hAnsi="Times New Roman" w:cs="Times New Roman"/>
          <w:sz w:val="24"/>
          <w:szCs w:val="24"/>
        </w:rPr>
        <w:t>в словах.</w:t>
      </w:r>
      <w:r w:rsidR="003D0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AE1" w:rsidRPr="0055178D">
        <w:rPr>
          <w:rFonts w:ascii="Times New Roman" w:hAnsi="Times New Roman" w:cs="Times New Roman"/>
          <w:sz w:val="24"/>
          <w:szCs w:val="24"/>
        </w:rPr>
        <w:t>(Работайте в парах)</w:t>
      </w:r>
    </w:p>
    <w:p w:rsidR="00B601F5" w:rsidRPr="00B601F5" w:rsidRDefault="00B601F5" w:rsidP="00B601F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178D">
        <w:rPr>
          <w:rFonts w:ascii="Times New Roman" w:hAnsi="Times New Roman" w:cs="Times New Roman"/>
          <w:sz w:val="24"/>
          <w:szCs w:val="24"/>
        </w:rPr>
        <w:t xml:space="preserve">На высоком дерев…, стояла на </w:t>
      </w:r>
      <w:proofErr w:type="spellStart"/>
      <w:r w:rsidR="0055178D">
        <w:rPr>
          <w:rFonts w:ascii="Times New Roman" w:hAnsi="Times New Roman" w:cs="Times New Roman"/>
          <w:sz w:val="24"/>
          <w:szCs w:val="24"/>
        </w:rPr>
        <w:t>площад</w:t>
      </w:r>
      <w:proofErr w:type="spellEnd"/>
      <w:r w:rsidR="0055178D">
        <w:rPr>
          <w:rFonts w:ascii="Times New Roman" w:hAnsi="Times New Roman" w:cs="Times New Roman"/>
          <w:sz w:val="24"/>
          <w:szCs w:val="24"/>
        </w:rPr>
        <w:t xml:space="preserve">…, слова из </w:t>
      </w:r>
      <w:proofErr w:type="spellStart"/>
      <w:r w:rsidR="0055178D">
        <w:rPr>
          <w:rFonts w:ascii="Times New Roman" w:hAnsi="Times New Roman" w:cs="Times New Roman"/>
          <w:sz w:val="24"/>
          <w:szCs w:val="24"/>
        </w:rPr>
        <w:t>песн</w:t>
      </w:r>
      <w:proofErr w:type="spellEnd"/>
      <w:r w:rsidR="0055178D">
        <w:rPr>
          <w:rFonts w:ascii="Times New Roman" w:hAnsi="Times New Roman" w:cs="Times New Roman"/>
          <w:sz w:val="24"/>
          <w:szCs w:val="24"/>
        </w:rPr>
        <w:t xml:space="preserve">…, </w:t>
      </w:r>
      <w:r w:rsidRPr="00B601F5">
        <w:rPr>
          <w:rFonts w:ascii="Times New Roman" w:hAnsi="Times New Roman" w:cs="Times New Roman"/>
          <w:sz w:val="24"/>
          <w:szCs w:val="24"/>
        </w:rPr>
        <w:t>гуляли в парк…, получил</w:t>
      </w:r>
      <w:r w:rsidR="0055178D">
        <w:rPr>
          <w:rFonts w:ascii="Times New Roman" w:hAnsi="Times New Roman" w:cs="Times New Roman"/>
          <w:sz w:val="24"/>
          <w:szCs w:val="24"/>
        </w:rPr>
        <w:t xml:space="preserve">и по почт…, </w:t>
      </w:r>
      <w:r>
        <w:rPr>
          <w:rFonts w:ascii="Times New Roman" w:hAnsi="Times New Roman" w:cs="Times New Roman"/>
          <w:sz w:val="24"/>
          <w:szCs w:val="24"/>
        </w:rPr>
        <w:t>приехал к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… »</w:t>
      </w:r>
      <w:proofErr w:type="gramEnd"/>
    </w:p>
    <w:tbl>
      <w:tblPr>
        <w:tblStyle w:val="a8"/>
        <w:tblW w:w="2835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</w:tblGrid>
      <w:tr w:rsidR="00B601F5" w:rsidRPr="007C64B0" w:rsidTr="00A67892">
        <w:tc>
          <w:tcPr>
            <w:tcW w:w="1417" w:type="dxa"/>
          </w:tcPr>
          <w:p w:rsidR="00B601F5" w:rsidRPr="00172B1E" w:rsidRDefault="00B601F5" w:rsidP="00A6789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B601F5" w:rsidRPr="00172B1E" w:rsidRDefault="00B601F5" w:rsidP="00A6789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B601F5" w:rsidRPr="007C64B0" w:rsidTr="00A67892">
        <w:tc>
          <w:tcPr>
            <w:tcW w:w="1417" w:type="dxa"/>
          </w:tcPr>
          <w:p w:rsidR="00B601F5" w:rsidRPr="00172B1E" w:rsidRDefault="00B601F5" w:rsidP="00A6789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1F5" w:rsidRPr="00172B1E" w:rsidRDefault="00B601F5" w:rsidP="00A6789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01F5" w:rsidRDefault="00B601F5" w:rsidP="00B601F5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B601F5" w:rsidRPr="00172B1E" w:rsidRDefault="00B601F5" w:rsidP="00B601F5">
      <w:pPr>
        <w:pStyle w:val="a6"/>
        <w:jc w:val="both"/>
        <w:rPr>
          <w:sz w:val="24"/>
          <w:szCs w:val="24"/>
        </w:rPr>
      </w:pPr>
      <w:r w:rsidRPr="00172B1E">
        <w:rPr>
          <w:rFonts w:ascii="Times New Roman" w:hAnsi="Times New Roman" w:cs="Times New Roman"/>
          <w:sz w:val="24"/>
          <w:szCs w:val="24"/>
        </w:rPr>
        <w:t>- Для большинства людей встреча Нового года – самый любимый праздник. Этот праздник считается семейным праздником. Новый год называют волшебным, загадочным, удивительным. Люди ожидают очередного чуда,</w:t>
      </w:r>
      <w:r w:rsidRPr="00172B1E">
        <w:rPr>
          <w:sz w:val="24"/>
          <w:szCs w:val="24"/>
        </w:rPr>
        <w:t xml:space="preserve"> </w:t>
      </w:r>
      <w:r w:rsidRPr="00172B1E">
        <w:rPr>
          <w:rFonts w:ascii="Times New Roman" w:hAnsi="Times New Roman" w:cs="Times New Roman"/>
          <w:sz w:val="24"/>
          <w:szCs w:val="24"/>
        </w:rPr>
        <w:t>светлой сказки, нового счастья.</w:t>
      </w:r>
      <w:r w:rsidRPr="00172B1E">
        <w:rPr>
          <w:sz w:val="24"/>
          <w:szCs w:val="24"/>
        </w:rPr>
        <w:t xml:space="preserve"> </w:t>
      </w:r>
      <w:r w:rsidRPr="00172B1E">
        <w:rPr>
          <w:rFonts w:ascii="Times New Roman" w:hAnsi="Times New Roman" w:cs="Times New Roman"/>
          <w:sz w:val="24"/>
          <w:szCs w:val="24"/>
        </w:rPr>
        <w:t>В древней Руси новый год начинался в марте. Его встречали как праздник весны, солнца, тепла, ожидания нового урожая. В конце Х века, когда на Руси приняли христианство, новый год стали встречать по византийскому календарю – 1 сентября.</w:t>
      </w:r>
      <w:r w:rsidR="009D0612" w:rsidRPr="00172B1E">
        <w:rPr>
          <w:sz w:val="24"/>
          <w:szCs w:val="24"/>
        </w:rPr>
        <w:t xml:space="preserve"> </w:t>
      </w:r>
      <w:r w:rsidRPr="00172B1E">
        <w:rPr>
          <w:rFonts w:ascii="Times New Roman" w:hAnsi="Times New Roman" w:cs="Times New Roman"/>
          <w:sz w:val="24"/>
          <w:szCs w:val="24"/>
        </w:rPr>
        <w:t xml:space="preserve">В 1699 году русский царь Пётр </w:t>
      </w:r>
      <w:r w:rsidRPr="00172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2B1E">
        <w:rPr>
          <w:rFonts w:ascii="Times New Roman" w:hAnsi="Times New Roman" w:cs="Times New Roman"/>
          <w:sz w:val="24"/>
          <w:szCs w:val="24"/>
        </w:rPr>
        <w:t xml:space="preserve"> издал указ праздновать Новый год по европейскому обычаю – 1 января и повелел все дома украшать ветками ёлок, а в «знак веселья поздравлять друг друга с Новым годом». Эпоха Петра Первого принесла новогоднюю ёлку с игрушками, фейерверки, праздничный стол и Санта Клауса, которого назвали Дедом Морозом.</w:t>
      </w:r>
    </w:p>
    <w:p w:rsidR="009D0612" w:rsidRPr="00172B1E" w:rsidRDefault="009D0612" w:rsidP="00B601F5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601F5" w:rsidRPr="00172B1E" w:rsidRDefault="00B601F5" w:rsidP="00B601F5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2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А сейчас я предлагаю совершить Новогоднее кругосветное путешествие.</w:t>
      </w:r>
    </w:p>
    <w:p w:rsidR="003D0AE1" w:rsidRPr="00172B1E" w:rsidRDefault="00B601F5" w:rsidP="00B601F5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2B1E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группа получает информационный лист. В нём содержится информация: когда и как отмечается встреча Нового года. Какие обычаи существуют у разных народов, в разных странах мира. Прочитайте текст и вставьте пропущенные безударные окончания у имён существительных, в скобках укажите склонение и падеж</w:t>
      </w:r>
      <w:r w:rsidR="00B03E2A" w:rsidRPr="00172B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5BF2" w:rsidRDefault="006A5BF2" w:rsidP="006A5B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27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группа –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«Как встречают Новый год в Австралии»</w:t>
      </w:r>
    </w:p>
    <w:p w:rsidR="006A5BF2" w:rsidRDefault="009D0612" w:rsidP="006A5BF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«</w:t>
      </w:r>
      <w:r w:rsidR="006A5BF2" w:rsidRPr="006E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декабре, когда ваши пр</w:t>
      </w:r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одрогшие на мороз…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r w:rsidR="006A5BF2" w:rsidRPr="006E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6A5BF2" w:rsidRPr="006E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родные и друзья, оставшиеся в Северном полушарии Земли украшают ёлочку, в Южном полушарии все изнывают от жары. В Австралии в это время – знойное лето. Жители австралийских городов предпочитают встречать Новый год не дома, а н</w:t>
      </w:r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пляж…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 )</w:t>
      </w:r>
      <w:proofErr w:type="gramEnd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на природ… (  </w:t>
      </w:r>
      <w:r w:rsidR="006A5BF2" w:rsidRPr="006E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Многие отправляются на пикник. Располагаются на пожелтевшей от з</w:t>
      </w:r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ноя </w:t>
      </w:r>
      <w:proofErr w:type="spell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травушк</w:t>
      </w:r>
      <w:proofErr w:type="spellEnd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r w:rsidR="006A5BF2" w:rsidRPr="006E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6A5BF2" w:rsidRPr="006E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отдыхая от дневной жары. Все ждут «Времени поцелуев». Кто-нибудь, погладывая на часы, объясняет, что уже пора, и все знакомые и незнакомые целуются двукратно. Поцеловались – значит, Новый год наступил.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A5BF2" w:rsidRPr="006E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5BF2" w:rsidRPr="006E2738" w:rsidRDefault="006A5BF2" w:rsidP="006A5BF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BF2" w:rsidRPr="001A7CC3" w:rsidRDefault="006A5BF2" w:rsidP="006A5B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7C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группа –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«Как встречают Новый год в Китае»</w:t>
      </w:r>
    </w:p>
    <w:p w:rsidR="006A5BF2" w:rsidRDefault="009D0612" w:rsidP="00B65EC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6A5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ый год в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Кита..</w:t>
      </w:r>
      <w:proofErr w:type="gramEnd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праздник семейный, и каждый стремиться провести его в кругу родных. Вечером вся семья собирается провести его в кругу родных. Вечером вся семья собирается на праздничный ужин, чтобы, как говорится в Кита….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«закруглить год». Когда в</w:t>
      </w:r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соберутся в дом…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хозяин заклеивает ворота полосками </w:t>
      </w:r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красной бумаг…(  </w:t>
      </w:r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чтобы не впустить злых духов. </w:t>
      </w:r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юг….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Китая был любопытный обычай. В последний день года мальчики с утиным яйцом и курительной палочкой в руках </w:t>
      </w:r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бегали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улиц</w:t>
      </w:r>
      <w:proofErr w:type="gramEnd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…. </w:t>
      </w:r>
      <w:proofErr w:type="gramStart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выкрикивая: «Продаю лентяя! Продаю лентяя!» Затем палочку оставляли в </w:t>
      </w:r>
      <w:proofErr w:type="gramStart"/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храм….</w:t>
      </w:r>
      <w:proofErr w:type="gramEnd"/>
      <w:r w:rsidR="000A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r w:rsidR="006A5BF2" w:rsidRPr="001A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яйцо съедали, веря, что в будущем году не будут лениться.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A5BF2" w:rsidRPr="001A7CC3" w:rsidRDefault="006A5BF2" w:rsidP="006A5BF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BF2" w:rsidRPr="001A7CC3" w:rsidRDefault="006A5BF2" w:rsidP="006A5BF2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7C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 группа –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«Как встречают Новый год в Японии» </w:t>
      </w:r>
    </w:p>
    <w:p w:rsidR="006A5BF2" w:rsidRPr="00B42EA1" w:rsidRDefault="006A5BF2" w:rsidP="006A5BF2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7C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9D06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1A7CC3">
        <w:rPr>
          <w:rFonts w:ascii="Times New Roman" w:hAnsi="Times New Roman" w:cs="Times New Roman"/>
          <w:sz w:val="24"/>
          <w:szCs w:val="24"/>
        </w:rPr>
        <w:t>Японцы – народ старательный, аккуратный, поэтому Новый год для них – праздник каллиграфии. Вместо того чтобы сидеть за праздничным столом и уминать за обе щеки разнообразные лакомства, жители страны Восходящего Солнца в течение нескольких дней занимаются тем, что в</w:t>
      </w:r>
      <w:r w:rsidR="004315F3">
        <w:rPr>
          <w:rFonts w:ascii="Times New Roman" w:hAnsi="Times New Roman" w:cs="Times New Roman"/>
          <w:sz w:val="24"/>
          <w:szCs w:val="24"/>
        </w:rPr>
        <w:t xml:space="preserve">ыводят на </w:t>
      </w:r>
      <w:proofErr w:type="gramStart"/>
      <w:r w:rsidR="004315F3">
        <w:rPr>
          <w:rFonts w:ascii="Times New Roman" w:hAnsi="Times New Roman" w:cs="Times New Roman"/>
          <w:sz w:val="24"/>
          <w:szCs w:val="24"/>
        </w:rPr>
        <w:t>бумаг….</w:t>
      </w:r>
      <w:proofErr w:type="gramEnd"/>
      <w:r w:rsidR="00431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15F3">
        <w:rPr>
          <w:rFonts w:ascii="Times New Roman" w:hAnsi="Times New Roman" w:cs="Times New Roman"/>
          <w:sz w:val="24"/>
          <w:szCs w:val="24"/>
        </w:rPr>
        <w:t xml:space="preserve">(  </w:t>
      </w:r>
      <w:r w:rsidRPr="001A7CC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A7CC3">
        <w:rPr>
          <w:rFonts w:ascii="Times New Roman" w:hAnsi="Times New Roman" w:cs="Times New Roman"/>
          <w:sz w:val="24"/>
          <w:szCs w:val="24"/>
        </w:rPr>
        <w:t xml:space="preserve"> иероглифы. Вечная молодость, долголетие и весна – вот то, что заказывают для себя японцы каждый год.</w:t>
      </w:r>
      <w:r w:rsidR="00F85B1F" w:rsidRPr="00F85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</w:t>
      </w:r>
      <w:r w:rsidRP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1A7CC3">
        <w:rPr>
          <w:rFonts w:ascii="Times New Roman" w:hAnsi="Times New Roman" w:cs="Times New Roman"/>
          <w:sz w:val="24"/>
          <w:szCs w:val="24"/>
        </w:rPr>
        <w:t>января, по завершению всех праздник</w:t>
      </w:r>
      <w:r>
        <w:rPr>
          <w:rFonts w:ascii="Times New Roman" w:hAnsi="Times New Roman" w:cs="Times New Roman"/>
          <w:sz w:val="24"/>
          <w:szCs w:val="24"/>
        </w:rPr>
        <w:t>ов, листы с письм</w:t>
      </w:r>
      <w:r w:rsidR="004315F3">
        <w:rPr>
          <w:rFonts w:ascii="Times New Roman" w:hAnsi="Times New Roman" w:cs="Times New Roman"/>
          <w:sz w:val="24"/>
          <w:szCs w:val="24"/>
        </w:rPr>
        <w:t xml:space="preserve">ами сжигают </w:t>
      </w:r>
      <w:proofErr w:type="gramStart"/>
      <w:r w:rsidR="004315F3">
        <w:rPr>
          <w:rFonts w:ascii="Times New Roman" w:hAnsi="Times New Roman" w:cs="Times New Roman"/>
          <w:sz w:val="24"/>
          <w:szCs w:val="24"/>
        </w:rPr>
        <w:t>на улиц</w:t>
      </w:r>
      <w:proofErr w:type="gramEnd"/>
      <w:r w:rsidR="004315F3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4315F3">
        <w:rPr>
          <w:rFonts w:ascii="Times New Roman" w:hAnsi="Times New Roman" w:cs="Times New Roman"/>
          <w:sz w:val="24"/>
          <w:szCs w:val="24"/>
        </w:rPr>
        <w:t xml:space="preserve">(  </w:t>
      </w:r>
      <w:r w:rsidRPr="001A7CC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A7CC3">
        <w:rPr>
          <w:rFonts w:ascii="Times New Roman" w:hAnsi="Times New Roman" w:cs="Times New Roman"/>
          <w:sz w:val="24"/>
          <w:szCs w:val="24"/>
        </w:rPr>
        <w:t>, и если ветер поднимет лист вверх, то все искренние пожелания сбудутся.</w:t>
      </w:r>
      <w:r w:rsidR="00B42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7CC3">
        <w:rPr>
          <w:rFonts w:ascii="Times New Roman" w:hAnsi="Times New Roman" w:cs="Times New Roman"/>
          <w:sz w:val="24"/>
          <w:szCs w:val="24"/>
          <w:shd w:val="clear" w:color="auto" w:fill="FFFFFF"/>
        </w:rPr>
        <w:t>Японские дети встречают Новый г</w:t>
      </w:r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в новой одежд… </w:t>
      </w:r>
      <w:proofErr w:type="gramStart"/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 </w:t>
      </w:r>
      <w:r w:rsidRPr="001A7CC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1A7C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7CC3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Считается, что это приносит здоровье и удачу.</w:t>
      </w:r>
      <w:r w:rsidR="009D06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A5BF2" w:rsidRPr="001A7CC3" w:rsidRDefault="006A5BF2" w:rsidP="006A5BF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5BF2" w:rsidRPr="006E2738" w:rsidRDefault="006A5BF2" w:rsidP="006A5BF2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7C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 группа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встречают Новый год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Африке»</w:t>
      </w:r>
    </w:p>
    <w:p w:rsidR="006A5BF2" w:rsidRDefault="006A5BF2" w:rsidP="006A5BF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856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Судане считается, </w:t>
      </w:r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встретить 1 января рассвет на берегу великого Нила – исполнятся все желания. А те, кто живет далеко от Нила, идут встречать рассвет солнца к бл</w:t>
      </w:r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ижайшей </w:t>
      </w:r>
      <w:proofErr w:type="spellStart"/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>речушк</w:t>
      </w:r>
      <w:proofErr w:type="spellEnd"/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…. (  </w:t>
      </w:r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B42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другого народа Африки – </w:t>
      </w:r>
      <w:proofErr w:type="spellStart"/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>самалийцев</w:t>
      </w:r>
      <w:proofErr w:type="spellEnd"/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Но</w:t>
      </w:r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вый год отмечается в март… </w:t>
      </w:r>
      <w:proofErr w:type="gramStart"/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 </w:t>
      </w:r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>, месяце зимнего солнцестояния. Даже название этого месяца переводится как «месяц огненной игры».</w:t>
      </w:r>
      <w:r w:rsidR="00B42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>В знойной Эфиопии Новый год отмечается в сентябре. Вечером 11 сентября совершается ритуальное шествие к большому снопу из сухих пальмовых или эвкалиптовых ветвей, приго</w:t>
      </w:r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товленному на </w:t>
      </w:r>
      <w:proofErr w:type="spellStart"/>
      <w:proofErr w:type="gramStart"/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</w:t>
      </w:r>
      <w:proofErr w:type="spellEnd"/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="0043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 </w:t>
      </w:r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Сноп поджигают, втыкая в него особые факелы из священной травы </w:t>
      </w:r>
      <w:proofErr w:type="spellStart"/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>шиг</w:t>
      </w:r>
      <w:proofErr w:type="spellEnd"/>
      <w:r w:rsidRPr="006E273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украшают жёлтыми цветами.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Вокруг огромного костра до утра длится народное гуляние с песнями и танцами.</w:t>
      </w:r>
      <w:r w:rsidR="0048564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A5BF2" w:rsidRDefault="006A5BF2" w:rsidP="006A5BF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5BF2" w:rsidRDefault="006A5BF2" w:rsidP="006A5BF2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1A7C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группа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встречают Новый год 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Индии»</w:t>
      </w:r>
    </w:p>
    <w:p w:rsidR="006A5BF2" w:rsidRDefault="004315F3" w:rsidP="00B42EA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запад…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 </w:t>
      </w:r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Индии в октябре – ноябре несколько дней длятся торжества Дивили или праздник огня. Это местный Новый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од. На городской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 </w:t>
      </w:r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строится из реек и бумаги гигантская фигура злого великана </w:t>
      </w:r>
      <w:proofErr w:type="spellStart"/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>Равана</w:t>
      </w:r>
      <w:proofErr w:type="spellEnd"/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>. Человек, играющий героя эпоса Рама, сражается с духом, стреляя в него из лука зажжённой стрелой.</w:t>
      </w:r>
      <w:r w:rsidR="00B42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Основное украшение любого праздника в Индии – пальмовые листья. Можно украсить их лентами и бусами.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Новогоднем праздник…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 </w:t>
      </w:r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Гуди </w:t>
      </w:r>
      <w:proofErr w:type="spellStart"/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>Падва</w:t>
      </w:r>
      <w:proofErr w:type="spellEnd"/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отведать листьев дерева ним-ним. Иностранцам здесь люб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 дарить книгу о бог…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 </w:t>
      </w:r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="006A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Кришне.</w:t>
      </w:r>
    </w:p>
    <w:p w:rsidR="006A5BF2" w:rsidRDefault="006A5BF2" w:rsidP="00B03E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3E2A" w:rsidRPr="005A57AD" w:rsidRDefault="00B03E2A" w:rsidP="00B03E2A">
      <w:pPr>
        <w:pStyle w:val="a6"/>
        <w:rPr>
          <w:sz w:val="24"/>
          <w:szCs w:val="24"/>
        </w:rPr>
      </w:pPr>
      <w:r>
        <w:rPr>
          <w:rStyle w:val="a9"/>
          <w:rFonts w:ascii="Times New Roman" w:eastAsiaTheme="majorEastAsia" w:hAnsi="Times New Roman" w:cs="Times New Roman"/>
          <w:sz w:val="24"/>
          <w:szCs w:val="24"/>
        </w:rPr>
        <w:t>Этап</w:t>
      </w:r>
      <w:r w:rsidRPr="00B03E2A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eastAsiaTheme="majorEastAsia" w:hAnsi="Times New Roman" w:cs="Times New Roman"/>
          <w:sz w:val="24"/>
          <w:szCs w:val="24"/>
        </w:rPr>
        <w:t>IV.</w:t>
      </w:r>
      <w:r w:rsidRPr="00B03E2A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sz w:val="24"/>
          <w:szCs w:val="24"/>
        </w:rPr>
        <w:t>Творческое приме</w:t>
      </w:r>
      <w:r w:rsidRPr="005A57AD">
        <w:rPr>
          <w:rStyle w:val="a9"/>
          <w:rFonts w:ascii="Times New Roman" w:hAnsi="Times New Roman"/>
          <w:sz w:val="24"/>
          <w:szCs w:val="24"/>
        </w:rPr>
        <w:t>нение</w:t>
      </w:r>
      <w:r>
        <w:rPr>
          <w:rStyle w:val="a9"/>
          <w:rFonts w:ascii="Times New Roman" w:hAnsi="Times New Roman"/>
          <w:sz w:val="24"/>
          <w:szCs w:val="24"/>
        </w:rPr>
        <w:t xml:space="preserve"> и добывание знаний в новой ситуации</w:t>
      </w:r>
      <w:r w:rsidRPr="005A57AD"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B601F5" w:rsidRDefault="00B601F5" w:rsidP="00B601F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6B0D64">
        <w:rPr>
          <w:rFonts w:ascii="Times New Roman" w:hAnsi="Times New Roman" w:cs="Times New Roman"/>
          <w:sz w:val="24"/>
          <w:szCs w:val="28"/>
        </w:rPr>
        <w:t xml:space="preserve">- Ребята, </w:t>
      </w:r>
      <w:r>
        <w:rPr>
          <w:rFonts w:ascii="Times New Roman" w:hAnsi="Times New Roman" w:cs="Times New Roman"/>
          <w:sz w:val="24"/>
          <w:szCs w:val="28"/>
        </w:rPr>
        <w:t xml:space="preserve">а поскольку Новый год сказочный праздник, то сегодня на нашем уроке и звери будут встречать Новый год. Рассмотрите картинки. </w:t>
      </w:r>
    </w:p>
    <w:p w:rsidR="008D4706" w:rsidRDefault="008D4706" w:rsidP="00B601F5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5235F2" wp14:editId="1BEC8AE3">
            <wp:extent cx="3876261" cy="4203700"/>
            <wp:effectExtent l="0" t="0" r="0" b="0"/>
            <wp:docPr id="6" name="Рисунок 6" descr="C:\Users\user-pc\Desktop\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-pc\Desktop\img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2" t="3250" r="14568" b="4243"/>
                    <a:stretch/>
                  </pic:blipFill>
                  <pic:spPr bwMode="auto">
                    <a:xfrm>
                      <a:off x="0" y="0"/>
                      <a:ext cx="4013194" cy="43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706" w:rsidRDefault="008D4706" w:rsidP="00B601F5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B601F5" w:rsidRDefault="00B601F5" w:rsidP="00B601F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B601F5">
        <w:rPr>
          <w:rFonts w:ascii="Times New Roman" w:hAnsi="Times New Roman" w:cs="Times New Roman"/>
          <w:b/>
          <w:sz w:val="24"/>
          <w:szCs w:val="28"/>
        </w:rPr>
        <w:t>Расставьте рисунки в нужной последовательности.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601F5" w:rsidRDefault="00B601F5" w:rsidP="00B601F5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B601F5">
        <w:rPr>
          <w:rFonts w:ascii="Times New Roman" w:hAnsi="Times New Roman" w:cs="Times New Roman"/>
          <w:b/>
          <w:sz w:val="24"/>
          <w:szCs w:val="28"/>
        </w:rPr>
        <w:t>Запишите получившийся рассказ, используя данные слова.</w:t>
      </w:r>
      <w:r w:rsidRPr="00B601F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322E6">
        <w:rPr>
          <w:rFonts w:ascii="Times New Roman" w:hAnsi="Times New Roman" w:cs="Times New Roman"/>
          <w:noProof/>
          <w:sz w:val="24"/>
          <w:szCs w:val="24"/>
        </w:rPr>
        <w:t>На выполнение работы даю 5 минут.</w:t>
      </w:r>
    </w:p>
    <w:p w:rsidR="00B601F5" w:rsidRPr="00B601F5" w:rsidRDefault="00B601F5" w:rsidP="00B601F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Pr="00B601F5">
        <w:rPr>
          <w:rFonts w:ascii="Times New Roman" w:hAnsi="Times New Roman" w:cs="Times New Roman"/>
          <w:noProof/>
          <w:sz w:val="24"/>
          <w:szCs w:val="24"/>
        </w:rPr>
        <w:t>На полянк… (е/и), на макушк… (е/и) ёлочк… (е/и), в неб…  (е/и)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B601F5" w:rsidRPr="00A27F30" w:rsidRDefault="00B601F5" w:rsidP="00B601F5">
      <w:pPr>
        <w:pStyle w:val="a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27F30">
        <w:rPr>
          <w:rFonts w:ascii="Times New Roman" w:hAnsi="Times New Roman" w:cs="Times New Roman"/>
          <w:b/>
          <w:noProof/>
          <w:sz w:val="24"/>
          <w:szCs w:val="24"/>
        </w:rPr>
        <w:t>- Давайте послушаем составленные вами рассказы.</w:t>
      </w:r>
    </w:p>
    <w:p w:rsidR="00C40A36" w:rsidRDefault="00C40A36" w:rsidP="00C40A36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C40A36" w:rsidRDefault="00B42EA1" w:rsidP="00C40A36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a9"/>
          <w:rFonts w:ascii="Times New Roman" w:eastAsiaTheme="majorEastAsia" w:hAnsi="Times New Roman" w:cs="Times New Roman"/>
          <w:sz w:val="24"/>
          <w:szCs w:val="24"/>
        </w:rPr>
        <w:t>Этап</w:t>
      </w:r>
      <w:r w:rsidRPr="00B03E2A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eastAsiaTheme="majorEastAsia" w:hAnsi="Times New Roman" w:cs="Times New Roman"/>
          <w:sz w:val="24"/>
          <w:szCs w:val="24"/>
        </w:rPr>
        <w:t>V.</w:t>
      </w:r>
      <w:r w:rsidRPr="00B03E2A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C40A36" w:rsidRPr="00C40A36">
        <w:rPr>
          <w:rFonts w:ascii="Times New Roman" w:hAnsi="Times New Roman" w:cs="Times New Roman"/>
          <w:b/>
          <w:sz w:val="24"/>
          <w:szCs w:val="28"/>
        </w:rPr>
        <w:t>Рефлексия:</w:t>
      </w:r>
    </w:p>
    <w:p w:rsidR="00C40A36" w:rsidRPr="00B42EA1" w:rsidRDefault="00C40A36" w:rsidP="00C40A3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42EA1">
        <w:rPr>
          <w:rFonts w:ascii="Times New Roman" w:hAnsi="Times New Roman" w:cs="Times New Roman"/>
          <w:sz w:val="24"/>
          <w:szCs w:val="24"/>
        </w:rPr>
        <w:t>Ребята, посмотрите, какая красавица ель будет украшать наш класс. Но чего-то не хватает. Предлагаю нарядить нашу ель! На столе у вас лежат шарики: жёлтого, красного, голубого цвета. Если вам было на уроке интересно, вы правильно справились со всеми заданиями – прикрепите на ель голубые шарики. Если вам было на уроке интересно, но некоторые задания у вас вызывали трудности, и вы допускали незначительные ошибки – прикрепите жёлтые шарики. Ну а если вам было очень трудно справиться с заданиями – повесьте красные шарики.</w:t>
      </w:r>
    </w:p>
    <w:p w:rsidR="00B601F5" w:rsidRPr="00B42EA1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7D83" w:rsidRPr="00E21F21" w:rsidRDefault="00DF7D83" w:rsidP="00DF7D83">
      <w:pPr>
        <w:pStyle w:val="a6"/>
        <w:rPr>
          <w:rFonts w:ascii="Times New Roman" w:hAnsi="Times New Roman" w:cs="Times New Roman"/>
          <w:sz w:val="24"/>
          <w:szCs w:val="28"/>
        </w:rPr>
      </w:pPr>
      <w:r w:rsidRPr="00E21F21">
        <w:rPr>
          <w:rFonts w:ascii="Times New Roman" w:hAnsi="Times New Roman" w:cs="Times New Roman"/>
          <w:sz w:val="24"/>
          <w:szCs w:val="28"/>
        </w:rPr>
        <w:t>Друзья! Наша ёлка сверкает огнями.</w:t>
      </w:r>
    </w:p>
    <w:p w:rsidR="00DF7D83" w:rsidRPr="00E21F21" w:rsidRDefault="00DF7D83" w:rsidP="00DF7D83">
      <w:pPr>
        <w:pStyle w:val="a6"/>
        <w:rPr>
          <w:rFonts w:ascii="Times New Roman" w:hAnsi="Times New Roman" w:cs="Times New Roman"/>
          <w:sz w:val="24"/>
          <w:szCs w:val="28"/>
        </w:rPr>
      </w:pPr>
      <w:r w:rsidRPr="00E21F21">
        <w:rPr>
          <w:rFonts w:ascii="Times New Roman" w:hAnsi="Times New Roman" w:cs="Times New Roman"/>
          <w:sz w:val="24"/>
          <w:szCs w:val="28"/>
        </w:rPr>
        <w:t>Пусть сбудется всё, что задумано нами!</w:t>
      </w:r>
    </w:p>
    <w:p w:rsidR="00DF7D83" w:rsidRPr="00E21F21" w:rsidRDefault="00DF7D83" w:rsidP="00DF7D83">
      <w:pPr>
        <w:pStyle w:val="a6"/>
        <w:rPr>
          <w:rFonts w:ascii="Times New Roman" w:hAnsi="Times New Roman" w:cs="Times New Roman"/>
          <w:sz w:val="24"/>
          <w:szCs w:val="28"/>
        </w:rPr>
      </w:pPr>
      <w:r w:rsidRPr="00E21F21">
        <w:rPr>
          <w:rFonts w:ascii="Times New Roman" w:hAnsi="Times New Roman" w:cs="Times New Roman"/>
          <w:sz w:val="24"/>
          <w:szCs w:val="28"/>
        </w:rPr>
        <w:t>У каждого дом будет полною чашей,</w:t>
      </w:r>
    </w:p>
    <w:p w:rsidR="00DF7D83" w:rsidRPr="00E21F21" w:rsidRDefault="00DF7D83" w:rsidP="00DF7D83">
      <w:pPr>
        <w:pStyle w:val="a6"/>
        <w:rPr>
          <w:rFonts w:ascii="Times New Roman" w:hAnsi="Times New Roman" w:cs="Times New Roman"/>
          <w:sz w:val="24"/>
          <w:szCs w:val="28"/>
        </w:rPr>
      </w:pPr>
      <w:r w:rsidRPr="00E21F21">
        <w:rPr>
          <w:rFonts w:ascii="Times New Roman" w:hAnsi="Times New Roman" w:cs="Times New Roman"/>
          <w:sz w:val="24"/>
          <w:szCs w:val="28"/>
        </w:rPr>
        <w:t>И будут здоровы все близкие наши!</w:t>
      </w:r>
    </w:p>
    <w:p w:rsidR="00DF7D83" w:rsidRPr="00E21F21" w:rsidRDefault="00DF7D83" w:rsidP="00DF7D83">
      <w:pPr>
        <w:pStyle w:val="a6"/>
        <w:rPr>
          <w:rFonts w:ascii="Times New Roman" w:hAnsi="Times New Roman" w:cs="Times New Roman"/>
          <w:sz w:val="24"/>
          <w:szCs w:val="28"/>
        </w:rPr>
      </w:pPr>
      <w:r w:rsidRPr="00E21F21">
        <w:rPr>
          <w:rFonts w:ascii="Times New Roman" w:hAnsi="Times New Roman" w:cs="Times New Roman"/>
          <w:sz w:val="24"/>
          <w:szCs w:val="28"/>
        </w:rPr>
        <w:t>Давайте же все загадаем желанья!</w:t>
      </w:r>
    </w:p>
    <w:p w:rsidR="00DF7D83" w:rsidRPr="00E21F21" w:rsidRDefault="00DF7D83" w:rsidP="00DF7D83">
      <w:pPr>
        <w:pStyle w:val="a6"/>
        <w:rPr>
          <w:rFonts w:ascii="Times New Roman" w:hAnsi="Times New Roman" w:cs="Times New Roman"/>
          <w:sz w:val="24"/>
          <w:szCs w:val="28"/>
        </w:rPr>
      </w:pPr>
      <w:r w:rsidRPr="00E21F21">
        <w:rPr>
          <w:rFonts w:ascii="Times New Roman" w:hAnsi="Times New Roman" w:cs="Times New Roman"/>
          <w:sz w:val="24"/>
          <w:szCs w:val="28"/>
        </w:rPr>
        <w:t>Их не оставит судьба без вниманья!</w:t>
      </w:r>
    </w:p>
    <w:p w:rsidR="00DF7D83" w:rsidRPr="00E21F21" w:rsidRDefault="00DF7D83" w:rsidP="00DF7D83">
      <w:pPr>
        <w:pStyle w:val="a6"/>
        <w:rPr>
          <w:rFonts w:ascii="Times New Roman" w:hAnsi="Times New Roman" w:cs="Times New Roman"/>
          <w:sz w:val="24"/>
          <w:szCs w:val="28"/>
        </w:rPr>
      </w:pPr>
      <w:r w:rsidRPr="00E21F21">
        <w:rPr>
          <w:rFonts w:ascii="Times New Roman" w:hAnsi="Times New Roman" w:cs="Times New Roman"/>
          <w:sz w:val="24"/>
          <w:szCs w:val="28"/>
        </w:rPr>
        <w:t>Подарит любовь и надежду вернёт,</w:t>
      </w:r>
    </w:p>
    <w:p w:rsidR="00DF7D83" w:rsidRPr="001A7CC3" w:rsidRDefault="00DF7D83" w:rsidP="00DF7D83">
      <w:pPr>
        <w:pStyle w:val="a6"/>
        <w:rPr>
          <w:rFonts w:ascii="Times New Roman" w:hAnsi="Times New Roman" w:cs="Times New Roman"/>
          <w:sz w:val="24"/>
          <w:szCs w:val="28"/>
        </w:rPr>
      </w:pPr>
      <w:r w:rsidRPr="00E21F21">
        <w:rPr>
          <w:rFonts w:ascii="Times New Roman" w:hAnsi="Times New Roman" w:cs="Times New Roman"/>
          <w:sz w:val="24"/>
          <w:szCs w:val="28"/>
        </w:rPr>
        <w:t>Чтоб счастье принёс наступающий год!</w:t>
      </w:r>
    </w:p>
    <w:p w:rsidR="00DF7D83" w:rsidRPr="00DF7D83" w:rsidRDefault="00DF7D83" w:rsidP="00DF7D83">
      <w:pPr>
        <w:pStyle w:val="a6"/>
        <w:rPr>
          <w:rStyle w:val="a9"/>
          <w:rFonts w:ascii="Times New Roman" w:hAnsi="Times New Roman"/>
          <w:b w:val="0"/>
          <w:sz w:val="24"/>
          <w:szCs w:val="24"/>
        </w:rPr>
      </w:pPr>
    </w:p>
    <w:p w:rsidR="00DF7D83" w:rsidRPr="00DF7D83" w:rsidRDefault="00DF7D83" w:rsidP="00DF7D83">
      <w:pPr>
        <w:pStyle w:val="a6"/>
        <w:rPr>
          <w:rStyle w:val="a9"/>
          <w:rFonts w:ascii="Times New Roman" w:hAnsi="Times New Roman"/>
          <w:b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sz w:val="24"/>
          <w:szCs w:val="24"/>
        </w:rPr>
        <w:t xml:space="preserve">- </w:t>
      </w:r>
      <w:r w:rsidRPr="00DF7D83">
        <w:rPr>
          <w:rStyle w:val="a9"/>
          <w:rFonts w:ascii="Times New Roman" w:hAnsi="Times New Roman"/>
          <w:b w:val="0"/>
          <w:sz w:val="24"/>
          <w:szCs w:val="24"/>
        </w:rPr>
        <w:t>До свидания</w:t>
      </w:r>
      <w:r w:rsidR="00207A76">
        <w:rPr>
          <w:rStyle w:val="a9"/>
          <w:rFonts w:ascii="Times New Roman" w:hAnsi="Times New Roman"/>
          <w:b w:val="0"/>
          <w:sz w:val="24"/>
          <w:szCs w:val="24"/>
        </w:rPr>
        <w:t>, ребята</w:t>
      </w:r>
      <w:r w:rsidRPr="00DF7D83">
        <w:rPr>
          <w:rStyle w:val="a9"/>
          <w:rFonts w:ascii="Times New Roman" w:hAnsi="Times New Roman"/>
          <w:b w:val="0"/>
          <w:sz w:val="24"/>
          <w:szCs w:val="24"/>
        </w:rPr>
        <w:t>! Спасибо за работу</w:t>
      </w:r>
      <w:r w:rsidR="00207A76">
        <w:rPr>
          <w:rStyle w:val="a9"/>
          <w:rFonts w:ascii="Times New Roman" w:hAnsi="Times New Roman"/>
          <w:b w:val="0"/>
          <w:sz w:val="24"/>
          <w:szCs w:val="24"/>
        </w:rPr>
        <w:t xml:space="preserve"> на уроке</w:t>
      </w:r>
      <w:r w:rsidRPr="00DF7D83">
        <w:rPr>
          <w:rStyle w:val="a9"/>
          <w:rFonts w:ascii="Times New Roman" w:hAnsi="Times New Roman"/>
          <w:b w:val="0"/>
          <w:sz w:val="24"/>
          <w:szCs w:val="24"/>
        </w:rPr>
        <w:t>!</w:t>
      </w:r>
    </w:p>
    <w:p w:rsidR="00DF7D83" w:rsidRDefault="00DF7D83" w:rsidP="00DF7D83">
      <w:pPr>
        <w:pStyle w:val="a6"/>
        <w:rPr>
          <w:rStyle w:val="a9"/>
          <w:rFonts w:ascii="Times New Roman" w:hAnsi="Times New Roman"/>
          <w:b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1F5" w:rsidRDefault="00B601F5" w:rsidP="0056043F">
      <w:pPr>
        <w:pStyle w:val="a6"/>
        <w:ind w:firstLine="708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30A1" w:rsidRDefault="00CD30A1" w:rsidP="00CD30A1">
      <w:pPr>
        <w:rPr>
          <w:sz w:val="24"/>
          <w:szCs w:val="24"/>
        </w:rPr>
      </w:pPr>
    </w:p>
    <w:p w:rsidR="00666CAB" w:rsidRDefault="00666CAB"/>
    <w:p w:rsidR="00666CAB" w:rsidRDefault="00666CAB"/>
    <w:p w:rsidR="00666CAB" w:rsidRDefault="00666CAB"/>
    <w:p w:rsidR="00CF3740" w:rsidRPr="00CF3740" w:rsidRDefault="00CF3740"/>
    <w:sectPr w:rsidR="00CF3740" w:rsidRPr="00CF3740" w:rsidSect="008A1E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E07"/>
    <w:multiLevelType w:val="hybridMultilevel"/>
    <w:tmpl w:val="B130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1C3D"/>
    <w:multiLevelType w:val="hybridMultilevel"/>
    <w:tmpl w:val="E9421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5463"/>
    <w:multiLevelType w:val="hybridMultilevel"/>
    <w:tmpl w:val="2A26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2478"/>
    <w:multiLevelType w:val="hybridMultilevel"/>
    <w:tmpl w:val="991E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5A3"/>
    <w:multiLevelType w:val="hybridMultilevel"/>
    <w:tmpl w:val="E90C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D22E6"/>
    <w:multiLevelType w:val="hybridMultilevel"/>
    <w:tmpl w:val="45426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16C08"/>
    <w:multiLevelType w:val="hybridMultilevel"/>
    <w:tmpl w:val="21C0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E259C"/>
    <w:multiLevelType w:val="hybridMultilevel"/>
    <w:tmpl w:val="6DEA2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22178"/>
    <w:multiLevelType w:val="hybridMultilevel"/>
    <w:tmpl w:val="24B4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740"/>
    <w:rsid w:val="000A4658"/>
    <w:rsid w:val="000B37C4"/>
    <w:rsid w:val="000D0FE1"/>
    <w:rsid w:val="00107F79"/>
    <w:rsid w:val="00136C6F"/>
    <w:rsid w:val="00140D43"/>
    <w:rsid w:val="00143AD8"/>
    <w:rsid w:val="00146738"/>
    <w:rsid w:val="00153BD9"/>
    <w:rsid w:val="001650F0"/>
    <w:rsid w:val="00172B1E"/>
    <w:rsid w:val="00181059"/>
    <w:rsid w:val="0018401D"/>
    <w:rsid w:val="00184CF2"/>
    <w:rsid w:val="001A1A64"/>
    <w:rsid w:val="001A3DE2"/>
    <w:rsid w:val="001B54D9"/>
    <w:rsid w:val="00207A76"/>
    <w:rsid w:val="00223782"/>
    <w:rsid w:val="0026386D"/>
    <w:rsid w:val="002F0FD9"/>
    <w:rsid w:val="002F25FF"/>
    <w:rsid w:val="002F5F5F"/>
    <w:rsid w:val="003129DA"/>
    <w:rsid w:val="00345211"/>
    <w:rsid w:val="0038430C"/>
    <w:rsid w:val="003B3F0E"/>
    <w:rsid w:val="003D0AE1"/>
    <w:rsid w:val="003E2077"/>
    <w:rsid w:val="003E5511"/>
    <w:rsid w:val="004315F3"/>
    <w:rsid w:val="0044220A"/>
    <w:rsid w:val="00456C0C"/>
    <w:rsid w:val="00483A4A"/>
    <w:rsid w:val="00484BDE"/>
    <w:rsid w:val="00485644"/>
    <w:rsid w:val="004A68A0"/>
    <w:rsid w:val="004B2A36"/>
    <w:rsid w:val="004E3BBB"/>
    <w:rsid w:val="004F6638"/>
    <w:rsid w:val="004F7E40"/>
    <w:rsid w:val="00513186"/>
    <w:rsid w:val="0055178D"/>
    <w:rsid w:val="0056043F"/>
    <w:rsid w:val="0058522A"/>
    <w:rsid w:val="005D1E76"/>
    <w:rsid w:val="005D45A6"/>
    <w:rsid w:val="005E0539"/>
    <w:rsid w:val="005E38D6"/>
    <w:rsid w:val="005F5257"/>
    <w:rsid w:val="005F5700"/>
    <w:rsid w:val="00666CAB"/>
    <w:rsid w:val="006A5BF2"/>
    <w:rsid w:val="006D0728"/>
    <w:rsid w:val="00703D6E"/>
    <w:rsid w:val="00730615"/>
    <w:rsid w:val="00731424"/>
    <w:rsid w:val="00745AFF"/>
    <w:rsid w:val="0076184E"/>
    <w:rsid w:val="00796ADB"/>
    <w:rsid w:val="007B1532"/>
    <w:rsid w:val="007D5C81"/>
    <w:rsid w:val="007D607E"/>
    <w:rsid w:val="008445AB"/>
    <w:rsid w:val="00866181"/>
    <w:rsid w:val="0089662A"/>
    <w:rsid w:val="008A1EFC"/>
    <w:rsid w:val="008C76BE"/>
    <w:rsid w:val="008D4706"/>
    <w:rsid w:val="009078CF"/>
    <w:rsid w:val="00916653"/>
    <w:rsid w:val="009307FA"/>
    <w:rsid w:val="009344EF"/>
    <w:rsid w:val="009668D1"/>
    <w:rsid w:val="009D0612"/>
    <w:rsid w:val="009D6E63"/>
    <w:rsid w:val="009F32A9"/>
    <w:rsid w:val="00A1434C"/>
    <w:rsid w:val="00A27F30"/>
    <w:rsid w:val="00A3444C"/>
    <w:rsid w:val="00A53620"/>
    <w:rsid w:val="00A57CA2"/>
    <w:rsid w:val="00A62431"/>
    <w:rsid w:val="00AC64D5"/>
    <w:rsid w:val="00B00AD4"/>
    <w:rsid w:val="00B033C9"/>
    <w:rsid w:val="00B03E2A"/>
    <w:rsid w:val="00B42EA1"/>
    <w:rsid w:val="00B44AF3"/>
    <w:rsid w:val="00B50527"/>
    <w:rsid w:val="00B601F5"/>
    <w:rsid w:val="00B62146"/>
    <w:rsid w:val="00B65EC3"/>
    <w:rsid w:val="00B75F76"/>
    <w:rsid w:val="00B77E44"/>
    <w:rsid w:val="00B842CF"/>
    <w:rsid w:val="00BB20A3"/>
    <w:rsid w:val="00C10E1A"/>
    <w:rsid w:val="00C24B80"/>
    <w:rsid w:val="00C2748F"/>
    <w:rsid w:val="00C31CFD"/>
    <w:rsid w:val="00C32849"/>
    <w:rsid w:val="00C40A36"/>
    <w:rsid w:val="00C650C2"/>
    <w:rsid w:val="00C67BB5"/>
    <w:rsid w:val="00C737BC"/>
    <w:rsid w:val="00C73DC8"/>
    <w:rsid w:val="00C9100B"/>
    <w:rsid w:val="00CC396D"/>
    <w:rsid w:val="00CC57A5"/>
    <w:rsid w:val="00CD30A1"/>
    <w:rsid w:val="00CE296D"/>
    <w:rsid w:val="00CE5249"/>
    <w:rsid w:val="00CF3740"/>
    <w:rsid w:val="00D10926"/>
    <w:rsid w:val="00D47A97"/>
    <w:rsid w:val="00D6338B"/>
    <w:rsid w:val="00D83677"/>
    <w:rsid w:val="00DB0609"/>
    <w:rsid w:val="00DD07D8"/>
    <w:rsid w:val="00DD73E1"/>
    <w:rsid w:val="00DF7D83"/>
    <w:rsid w:val="00E17D9E"/>
    <w:rsid w:val="00E529B9"/>
    <w:rsid w:val="00E7244F"/>
    <w:rsid w:val="00E86E53"/>
    <w:rsid w:val="00EA58E7"/>
    <w:rsid w:val="00EC0426"/>
    <w:rsid w:val="00EC6A6F"/>
    <w:rsid w:val="00ED75E6"/>
    <w:rsid w:val="00EE052D"/>
    <w:rsid w:val="00EF6E01"/>
    <w:rsid w:val="00F24CB5"/>
    <w:rsid w:val="00F37DCF"/>
    <w:rsid w:val="00F45682"/>
    <w:rsid w:val="00F45C9E"/>
    <w:rsid w:val="00F77804"/>
    <w:rsid w:val="00F85B1F"/>
    <w:rsid w:val="00FD36E6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E2CA"/>
  <w15:docId w15:val="{2AF197E7-FE10-44A0-92CD-87FB0117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30A1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uiPriority w:val="10"/>
    <w:rsid w:val="00CD3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link w:val="a7"/>
    <w:uiPriority w:val="1"/>
    <w:qFormat/>
    <w:rsid w:val="00CD30A1"/>
    <w:pPr>
      <w:spacing w:after="0" w:line="240" w:lineRule="auto"/>
    </w:pPr>
  </w:style>
  <w:style w:type="character" w:customStyle="1" w:styleId="a4">
    <w:name w:val="Заголовок Знак"/>
    <w:basedOn w:val="a0"/>
    <w:link w:val="a3"/>
    <w:locked/>
    <w:rsid w:val="00CD30A1"/>
    <w:rPr>
      <w:rFonts w:ascii="Calibri" w:eastAsia="Calibri" w:hAnsi="Calibri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39"/>
    <w:rsid w:val="00CD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D30A1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B7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Twilight Angel</dc:creator>
  <cp:lastModifiedBy>User</cp:lastModifiedBy>
  <cp:revision>137</cp:revision>
  <dcterms:created xsi:type="dcterms:W3CDTF">2014-09-24T06:28:00Z</dcterms:created>
  <dcterms:modified xsi:type="dcterms:W3CDTF">2024-09-14T18:27:00Z</dcterms:modified>
</cp:coreProperties>
</file>