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FA" w:rsidRPr="00D00521" w:rsidRDefault="001020FA" w:rsidP="00D0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21" w:rsidRPr="00D00521" w:rsidRDefault="00984828" w:rsidP="009848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00521">
        <w:rPr>
          <w:rFonts w:ascii="Times New Roman" w:hAnsi="Times New Roman" w:cs="Times New Roman"/>
          <w:sz w:val="32"/>
          <w:szCs w:val="32"/>
        </w:rPr>
        <w:t xml:space="preserve">Муниципальное образовательное учреждение </w:t>
      </w:r>
    </w:p>
    <w:p w:rsidR="00984828" w:rsidRPr="00D00521" w:rsidRDefault="00984828" w:rsidP="009848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0052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00521">
        <w:rPr>
          <w:rFonts w:ascii="Times New Roman" w:hAnsi="Times New Roman" w:cs="Times New Roman"/>
          <w:sz w:val="32"/>
          <w:szCs w:val="32"/>
        </w:rPr>
        <w:t>Кувшиновская</w:t>
      </w:r>
      <w:proofErr w:type="spellEnd"/>
      <w:r w:rsidRPr="00D00521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№2»</w:t>
      </w:r>
    </w:p>
    <w:p w:rsidR="00984828" w:rsidRPr="00D00521" w:rsidRDefault="00984828" w:rsidP="00984828">
      <w:pPr>
        <w:rPr>
          <w:rFonts w:ascii="Times New Roman" w:hAnsi="Times New Roman" w:cs="Times New Roman"/>
        </w:rPr>
      </w:pPr>
    </w:p>
    <w:p w:rsidR="00984828" w:rsidRPr="00D00521" w:rsidRDefault="00984828" w:rsidP="00984828">
      <w:pPr>
        <w:rPr>
          <w:rFonts w:ascii="Times New Roman" w:hAnsi="Times New Roman" w:cs="Times New Roman"/>
        </w:rPr>
      </w:pPr>
    </w:p>
    <w:p w:rsidR="00D00521" w:rsidRPr="00D00521" w:rsidRDefault="00D00521" w:rsidP="00984828">
      <w:pPr>
        <w:rPr>
          <w:rFonts w:ascii="Times New Roman" w:hAnsi="Times New Roman" w:cs="Times New Roman"/>
        </w:rPr>
      </w:pPr>
    </w:p>
    <w:p w:rsidR="00984828" w:rsidRPr="00D00521" w:rsidRDefault="00984828" w:rsidP="00984828">
      <w:pPr>
        <w:rPr>
          <w:rFonts w:ascii="Times New Roman" w:hAnsi="Times New Roman" w:cs="Times New Roman"/>
        </w:rPr>
      </w:pPr>
    </w:p>
    <w:p w:rsidR="00984828" w:rsidRPr="00D00521" w:rsidRDefault="00984828" w:rsidP="00984828">
      <w:pPr>
        <w:rPr>
          <w:rFonts w:ascii="Times New Roman" w:hAnsi="Times New Roman" w:cs="Times New Roman"/>
        </w:rPr>
      </w:pPr>
    </w:p>
    <w:p w:rsidR="00984828" w:rsidRPr="00D00521" w:rsidRDefault="00984828" w:rsidP="00984828">
      <w:pPr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D00521">
        <w:rPr>
          <w:rFonts w:ascii="Times New Roman" w:hAnsi="Times New Roman" w:cs="Times New Roman"/>
          <w:b/>
          <w:bCs/>
          <w:sz w:val="40"/>
          <w:szCs w:val="36"/>
        </w:rPr>
        <w:t>Урок</w:t>
      </w:r>
    </w:p>
    <w:p w:rsidR="00984828" w:rsidRPr="00D00521" w:rsidRDefault="00F65DF2" w:rsidP="00984828">
      <w:pPr>
        <w:jc w:val="center"/>
        <w:rPr>
          <w:rFonts w:ascii="Times New Roman" w:hAnsi="Times New Roman" w:cs="Times New Roman"/>
          <w:sz w:val="40"/>
          <w:szCs w:val="36"/>
        </w:rPr>
      </w:pPr>
      <w:r w:rsidRPr="00D00521">
        <w:rPr>
          <w:rFonts w:ascii="Times New Roman" w:hAnsi="Times New Roman" w:cs="Times New Roman"/>
          <w:b/>
          <w:bCs/>
          <w:sz w:val="40"/>
          <w:szCs w:val="36"/>
        </w:rPr>
        <w:t>по физической культуре в 4</w:t>
      </w:r>
      <w:r w:rsidR="00984828" w:rsidRPr="00D00521">
        <w:rPr>
          <w:rFonts w:ascii="Times New Roman" w:hAnsi="Times New Roman" w:cs="Times New Roman"/>
          <w:b/>
          <w:bCs/>
          <w:sz w:val="40"/>
          <w:szCs w:val="36"/>
        </w:rPr>
        <w:t>классе (ФГОС)</w:t>
      </w:r>
    </w:p>
    <w:p w:rsidR="00984828" w:rsidRPr="00D00521" w:rsidRDefault="00F65DF2" w:rsidP="00984828">
      <w:pPr>
        <w:jc w:val="center"/>
        <w:rPr>
          <w:rFonts w:ascii="Times New Roman" w:hAnsi="Times New Roman" w:cs="Times New Roman"/>
          <w:sz w:val="40"/>
          <w:szCs w:val="36"/>
        </w:rPr>
      </w:pPr>
      <w:r w:rsidRPr="00D00521">
        <w:rPr>
          <w:rFonts w:ascii="Times New Roman" w:hAnsi="Times New Roman" w:cs="Times New Roman"/>
          <w:b/>
          <w:bCs/>
          <w:sz w:val="40"/>
          <w:szCs w:val="36"/>
        </w:rPr>
        <w:t>Подвижные игры</w:t>
      </w:r>
      <w:r w:rsidR="00984828" w:rsidRPr="00D00521">
        <w:rPr>
          <w:rFonts w:ascii="Times New Roman" w:hAnsi="Times New Roman" w:cs="Times New Roman"/>
          <w:b/>
          <w:bCs/>
          <w:sz w:val="40"/>
          <w:szCs w:val="36"/>
        </w:rPr>
        <w:t>.</w:t>
      </w:r>
    </w:p>
    <w:p w:rsidR="00984828" w:rsidRPr="00D00521" w:rsidRDefault="00984828" w:rsidP="00984828">
      <w:pPr>
        <w:rPr>
          <w:rFonts w:ascii="Times New Roman" w:hAnsi="Times New Roman" w:cs="Times New Roman"/>
          <w:sz w:val="24"/>
        </w:rPr>
      </w:pPr>
    </w:p>
    <w:p w:rsidR="00984828" w:rsidRPr="00D00521" w:rsidRDefault="00984828" w:rsidP="00984828">
      <w:pPr>
        <w:rPr>
          <w:rFonts w:ascii="Times New Roman" w:hAnsi="Times New Roman" w:cs="Times New Roman"/>
          <w:sz w:val="32"/>
          <w:szCs w:val="32"/>
        </w:rPr>
      </w:pPr>
    </w:p>
    <w:p w:rsidR="00984828" w:rsidRPr="00D00521" w:rsidRDefault="00984828" w:rsidP="00984828">
      <w:pPr>
        <w:rPr>
          <w:rFonts w:ascii="Times New Roman" w:hAnsi="Times New Roman" w:cs="Times New Roman"/>
          <w:sz w:val="32"/>
          <w:szCs w:val="32"/>
        </w:rPr>
      </w:pPr>
    </w:p>
    <w:p w:rsidR="00984828" w:rsidRPr="00D00521" w:rsidRDefault="00984828" w:rsidP="00984828">
      <w:pPr>
        <w:rPr>
          <w:rFonts w:ascii="Times New Roman" w:hAnsi="Times New Roman" w:cs="Times New Roman"/>
          <w:sz w:val="32"/>
          <w:szCs w:val="32"/>
        </w:rPr>
      </w:pPr>
    </w:p>
    <w:p w:rsidR="00984828" w:rsidRPr="00D00521" w:rsidRDefault="00984828" w:rsidP="00984828">
      <w:pPr>
        <w:jc w:val="right"/>
        <w:rPr>
          <w:rFonts w:ascii="Times New Roman" w:hAnsi="Times New Roman" w:cs="Times New Roman"/>
          <w:sz w:val="28"/>
          <w:szCs w:val="32"/>
        </w:rPr>
      </w:pPr>
      <w:r w:rsidRPr="00D00521">
        <w:rPr>
          <w:rFonts w:ascii="Times New Roman" w:hAnsi="Times New Roman" w:cs="Times New Roman"/>
          <w:sz w:val="28"/>
          <w:szCs w:val="32"/>
        </w:rPr>
        <w:t xml:space="preserve">Учитель физической культуры </w:t>
      </w:r>
    </w:p>
    <w:p w:rsidR="00984828" w:rsidRPr="00D00521" w:rsidRDefault="00984828" w:rsidP="00984828">
      <w:pPr>
        <w:jc w:val="right"/>
        <w:rPr>
          <w:rFonts w:ascii="Times New Roman" w:hAnsi="Times New Roman" w:cs="Times New Roman"/>
          <w:sz w:val="28"/>
          <w:szCs w:val="32"/>
        </w:rPr>
      </w:pPr>
      <w:r w:rsidRPr="00D00521">
        <w:rPr>
          <w:rFonts w:ascii="Times New Roman" w:hAnsi="Times New Roman" w:cs="Times New Roman"/>
          <w:sz w:val="28"/>
          <w:szCs w:val="32"/>
        </w:rPr>
        <w:t>Смирнова Елена Юрьевна</w:t>
      </w:r>
    </w:p>
    <w:p w:rsidR="00984828" w:rsidRPr="00D00521" w:rsidRDefault="00984828" w:rsidP="00984828">
      <w:pPr>
        <w:jc w:val="right"/>
        <w:rPr>
          <w:rFonts w:ascii="Times New Roman" w:hAnsi="Times New Roman" w:cs="Times New Roman"/>
          <w:sz w:val="28"/>
          <w:szCs w:val="32"/>
        </w:rPr>
      </w:pPr>
      <w:r w:rsidRPr="00D00521">
        <w:rPr>
          <w:rFonts w:ascii="Times New Roman" w:hAnsi="Times New Roman" w:cs="Times New Roman"/>
          <w:sz w:val="28"/>
          <w:szCs w:val="32"/>
        </w:rPr>
        <w:t>первой квалификационной категории</w:t>
      </w:r>
    </w:p>
    <w:p w:rsidR="00D00521" w:rsidRPr="00D00521" w:rsidRDefault="00D00521" w:rsidP="00984828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D00521" w:rsidRPr="00D00521" w:rsidRDefault="00D00521" w:rsidP="009848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0521" w:rsidRPr="00D00521" w:rsidRDefault="00D00521" w:rsidP="009848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0521" w:rsidRPr="00D00521" w:rsidRDefault="00D00521" w:rsidP="009848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0521" w:rsidRPr="00D00521" w:rsidRDefault="00D00521" w:rsidP="009848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0521" w:rsidRDefault="00D00521" w:rsidP="00D0052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00521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D00521">
        <w:rPr>
          <w:rFonts w:ascii="Times New Roman" w:hAnsi="Times New Roman" w:cs="Times New Roman"/>
          <w:sz w:val="32"/>
          <w:szCs w:val="32"/>
        </w:rPr>
        <w:t>.</w:t>
      </w:r>
      <w:r w:rsidR="00984828" w:rsidRPr="00D0052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984828" w:rsidRPr="00D00521">
        <w:rPr>
          <w:rFonts w:ascii="Times New Roman" w:hAnsi="Times New Roman" w:cs="Times New Roman"/>
          <w:sz w:val="32"/>
          <w:szCs w:val="32"/>
        </w:rPr>
        <w:t>увшиново</w:t>
      </w:r>
      <w:proofErr w:type="spellEnd"/>
      <w:r w:rsidRPr="00D00521">
        <w:rPr>
          <w:rFonts w:ascii="Times New Roman" w:hAnsi="Times New Roman" w:cs="Times New Roman"/>
          <w:sz w:val="32"/>
          <w:szCs w:val="32"/>
        </w:rPr>
        <w:t xml:space="preserve"> 2023 г.</w:t>
      </w:r>
    </w:p>
    <w:p w:rsidR="00D00521" w:rsidRDefault="00D005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84828" w:rsidRPr="00D00521" w:rsidRDefault="00984828" w:rsidP="00D005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Конспект урока по физической культуре для 4 класса (по ФГОС)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Тема урока</w:t>
      </w: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подвижные игры.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урока:</w:t>
      </w: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 овладение способами оздоровления и укрепления организма учащихся посредством занятий подвижными играми.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а) </w:t>
      </w:r>
      <w:proofErr w:type="gramStart"/>
      <w:r w:rsidRPr="00D00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</w:t>
      </w:r>
      <w:proofErr w:type="gramEnd"/>
      <w:r w:rsidRPr="00D00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теоретические знания о влиянии подвижных игр на здоровье человека.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б) </w:t>
      </w:r>
      <w:proofErr w:type="gramStart"/>
      <w:r w:rsidRPr="00D00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развивающая</w:t>
      </w:r>
      <w:proofErr w:type="gramEnd"/>
      <w:r w:rsidRPr="00D00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быстроты, ловкости, координации движений, силовой выносливости, совершенствование практических умений.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в) </w:t>
      </w:r>
      <w:proofErr w:type="gramStart"/>
      <w:r w:rsidRPr="00D00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воспитывающая</w:t>
      </w:r>
      <w:proofErr w:type="gramEnd"/>
      <w:r w:rsidRPr="00D00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дисциплинированности, внимательности, умения себя вести в коллективе товарищей.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Формируемые УУД:</w:t>
      </w:r>
    </w:p>
    <w:p w:rsidR="00984828" w:rsidRPr="00D00521" w:rsidRDefault="00984828" w:rsidP="00D005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действия: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-мотивационная основа на занятиях подвижных игр;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-учебно-познавательный интерес к занятиям подвижных игр.</w:t>
      </w:r>
    </w:p>
    <w:p w:rsidR="00984828" w:rsidRPr="00D00521" w:rsidRDefault="00984828" w:rsidP="00D005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-умения принимать и сохранять учебную задачу, направленную на формирование и развитие двигательных качеств (скоростно-силовой направленности);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-планировать свои действия при игре;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-адекватно воспринимать оценку учителя;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-оценивать правильность выполнения двигательных действий.</w:t>
      </w:r>
    </w:p>
    <w:p w:rsidR="00984828" w:rsidRPr="00D00521" w:rsidRDefault="00984828" w:rsidP="00D005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универсальные учебные действия: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анализ выполненных действий при игре;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-активно включаться в процесс выполнения заданий;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-выражать творческое отношение к выполнению заданий.</w:t>
      </w:r>
    </w:p>
    <w:p w:rsidR="00984828" w:rsidRPr="00D00521" w:rsidRDefault="00984828" w:rsidP="00D005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слушать и вступать в диалог с учителем и учащимися;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коллективном обсуждении</w:t>
      </w:r>
    </w:p>
    <w:p w:rsidR="00984828" w:rsidRP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Тип урока:</w:t>
      </w: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комбинированный.</w:t>
      </w:r>
    </w:p>
    <w:p w:rsidR="00D00521" w:rsidRDefault="00984828" w:rsidP="00D00521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</w:rPr>
        <w:sectPr w:rsidR="00D00521" w:rsidSect="00D00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Инвентарь:</w:t>
      </w:r>
      <w:r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 свис</w:t>
      </w:r>
      <w:r w:rsidR="00D00521" w:rsidRPr="00D00521">
        <w:rPr>
          <w:rFonts w:ascii="Times New Roman" w:eastAsia="Times New Roman" w:hAnsi="Times New Roman" w:cs="Times New Roman"/>
          <w:color w:val="000000"/>
          <w:sz w:val="28"/>
          <w:szCs w:val="28"/>
        </w:rPr>
        <w:t>ток, мяч волейбольный, скакалка</w:t>
      </w:r>
    </w:p>
    <w:p w:rsidR="00984828" w:rsidRPr="00984828" w:rsidRDefault="00984828" w:rsidP="009848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7"/>
        <w:gridCol w:w="2587"/>
        <w:gridCol w:w="1790"/>
        <w:gridCol w:w="2261"/>
        <w:gridCol w:w="2020"/>
        <w:gridCol w:w="2860"/>
      </w:tblGrid>
      <w:tr w:rsidR="00984828" w:rsidRPr="00984828" w:rsidTr="00D00521">
        <w:tc>
          <w:tcPr>
            <w:tcW w:w="30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Этап образовательного процесса</w:t>
            </w:r>
          </w:p>
        </w:tc>
        <w:tc>
          <w:tcPr>
            <w:tcW w:w="26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Деятельность учителя</w:t>
            </w:r>
          </w:p>
        </w:tc>
        <w:tc>
          <w:tcPr>
            <w:tcW w:w="92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Деятельность учащегося</w:t>
            </w:r>
          </w:p>
        </w:tc>
      </w:tr>
      <w:tr w:rsidR="00984828" w:rsidRPr="00984828" w:rsidTr="00D0052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4828" w:rsidRPr="00984828" w:rsidRDefault="00984828" w:rsidP="00D0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4828" w:rsidRPr="00984828" w:rsidRDefault="00984828" w:rsidP="00D0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Личностная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Регулятивная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Познавательная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Коммуникативная</w:t>
            </w:r>
          </w:p>
        </w:tc>
      </w:tr>
      <w:tr w:rsidR="00984828" w:rsidRPr="00984828" w:rsidTr="00D00521"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984828" w:rsidRPr="00984828" w:rsidTr="00D00521"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Подготовительный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(15 минут)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1.Построение.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"Равняйсь!", "Смирно!".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CC5DF7" w:rsidRDefault="00CC5DF7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Сообщение темы и задач урока.</w:t>
            </w:r>
          </w:p>
          <w:p w:rsidR="00F65DF2" w:rsidRPr="00984828" w:rsidRDefault="00F65DF2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A2DCC" w:rsidRDefault="009A2DCC" w:rsidP="00D00521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Эй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дружок, не зевай</w:t>
            </w:r>
          </w:p>
          <w:p w:rsidR="009A2DCC" w:rsidRDefault="009A2DCC" w:rsidP="00D00521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Подходи и поиграй!</w:t>
            </w:r>
          </w:p>
          <w:p w:rsidR="009A2DCC" w:rsidRDefault="009A2DCC" w:rsidP="00D00521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Игры наши разные</w:t>
            </w:r>
          </w:p>
          <w:p w:rsidR="00984828" w:rsidRPr="00984828" w:rsidRDefault="009A2DCC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Весёлые все классные!</w:t>
            </w:r>
            <w:r w:rsidR="00984828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Исходя из этого четверостишия, </w:t>
            </w:r>
            <w:r w:rsidR="00CC5D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вы </w:t>
            </w:r>
            <w:proofErr w:type="gramStart"/>
            <w:r w:rsidR="00CC5D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может</w:t>
            </w:r>
            <w:proofErr w:type="gramEnd"/>
            <w:r w:rsidR="00CC5D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догадались</w:t>
            </w:r>
            <w:r w:rsid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чем мы будем заниматься на уроке? </w:t>
            </w:r>
            <w:r w:rsidRPr="009848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(ответы детей)</w:t>
            </w:r>
          </w:p>
          <w:p w:rsidR="006E3FF1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-Правильно. Сегодня на уроке мы будем играть в подвижные игры, а также поговорим о значении игр для здоровья людей. А сейчас послушайте вопрос, на который вы мне ответите в конце урока:</w:t>
            </w:r>
          </w:p>
          <w:p w:rsidR="00984828" w:rsidRPr="006E3FF1" w:rsidRDefault="006E3FF1" w:rsidP="00D0052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 «</w:t>
            </w:r>
            <w:r w:rsidR="00984828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984828" w:rsidRPr="006E3F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</w:rPr>
              <w:t>Где и когда можно использовать подвижные игры, в которые мы сегодня будем играть?</w:t>
            </w:r>
            <w:r w:rsidRPr="006E3F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</w:rPr>
              <w:t>»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Ребята, а какие бывают игры? (спортивные, подвижные, компьютерные</w:t>
            </w:r>
            <w:r w:rsid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6E3F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наст</w:t>
            </w:r>
            <w:r w:rsid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ольные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Как игры влияют на здоровье людей?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Подвижные игры укрепляют здоровье, делают человека сильным, выносливым, ловким, красивым, помогают человеку закалить свой характер. Игры приносят людям удовольствие, радость, желание побеждать.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А 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знаете ли вы как влияют</w:t>
            </w:r>
            <w:proofErr w:type="gramEnd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 здоровье компьютерные игры?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Было доказано </w:t>
            </w: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отрицательное влияние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на здоровье. Увеличивается уровень агрессии.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Нарушается работа головного мозга.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Нарушение зрения.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Нарушение осанки.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Общее недомогание.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Ослабление иммунитета.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Заболевания кистей рук.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 это не весь список отрицательного влияния комп. игр на здоровье человека.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2.Разминка:</w:t>
            </w:r>
          </w:p>
          <w:p w:rsidR="009A2DCC" w:rsidRDefault="00984828" w:rsidP="00D00521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Ходьба </w:t>
            </w:r>
            <w:r w:rsidR="009A2DC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 носках</w:t>
            </w:r>
            <w:r w:rsid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руки в стороны;</w:t>
            </w:r>
          </w:p>
          <w:p w:rsidR="006E3FF1" w:rsidRDefault="00984828" w:rsidP="00D00521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ходьба на </w:t>
            </w:r>
            <w:r w:rsid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пятках, руки за голову;</w:t>
            </w:r>
          </w:p>
          <w:p w:rsidR="00984828" w:rsidRPr="009A2DCC" w:rsidRDefault="00984828" w:rsidP="00D00521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ходьба на </w:t>
            </w:r>
            <w:r w:rsid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внешней стороне стопы, руки на пояс</w:t>
            </w:r>
            <w:r w:rsidRP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</w:p>
          <w:p w:rsidR="00984828" w:rsidRPr="00984828" w:rsidRDefault="00984828" w:rsidP="00D00521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ход</w:t>
            </w:r>
            <w:r w:rsidR="006E3F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ьба в </w:t>
            </w:r>
            <w:proofErr w:type="spellStart"/>
            <w:r w:rsidR="006E3F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полуприседе</w:t>
            </w:r>
            <w:proofErr w:type="spellEnd"/>
            <w:proofErr w:type="gramStart"/>
            <w:r w:rsidR="006E3F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="006E3F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руки на пояс;</w:t>
            </w:r>
          </w:p>
          <w:p w:rsidR="00984828" w:rsidRPr="00984828" w:rsidRDefault="009A2DCC" w:rsidP="00D00521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бег </w:t>
            </w:r>
            <w:r w:rsidR="00984828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высоким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поднимания бедра;</w:t>
            </w:r>
          </w:p>
          <w:p w:rsidR="00984828" w:rsidRPr="00984828" w:rsidRDefault="00984828" w:rsidP="00D00521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бег с </w:t>
            </w:r>
            <w:r w:rsid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захлёстыванием голени.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Перестроение в 3 шеренги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Комплекс ОРУ на месте </w:t>
            </w:r>
            <w:r w:rsidRPr="009848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 упражнения на развитие различных групп мышц.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  <w:r w:rsidR="009A2DC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</w:t>
            </w:r>
            <w:proofErr w:type="gramStart"/>
            <w:r w:rsidR="009A2DC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gramEnd"/>
            <w:r w:rsidR="009A2DC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О.С. руки на пояс.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Наклоны головы вперед, назад, вправо, влево.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2.</w:t>
            </w:r>
            <w:r w:rsidR="00D8447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И.п.-</w:t>
            </w:r>
            <w:r w:rsidR="00D844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О.С</w:t>
            </w:r>
            <w:r w:rsidR="00D8447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руки к плечам</w:t>
            </w:r>
            <w:r w:rsidR="00D844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Круговые вращения рук вперед, назад.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="00D8447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.И.</w:t>
            </w:r>
            <w:proofErr w:type="gramStart"/>
            <w:r w:rsidR="00D8447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gramEnd"/>
            <w:r w:rsidR="00D844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 ноги на ширине плеч. П</w:t>
            </w:r>
            <w:r w:rsidR="00D8447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равая</w:t>
            </w:r>
            <w:r w:rsidR="00D844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рука </w:t>
            </w:r>
            <w:r w:rsidR="00D8447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вверху, левая внизу.</w:t>
            </w:r>
            <w:r w:rsidR="00D844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Махи руками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D844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</w:p>
          <w:p w:rsidR="00D8447C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  <w:r w:rsidR="00D8447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</w:t>
            </w:r>
            <w:proofErr w:type="gramStart"/>
            <w:r w:rsidR="00D8447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gramEnd"/>
            <w:r w:rsidR="00D844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 ноги на ширине плеч, руки на пояс.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Наклоны туловища вправо, влево. 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5.. </w:t>
            </w:r>
            <w:proofErr w:type="spell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И.п</w:t>
            </w:r>
            <w:proofErr w:type="spellEnd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r w:rsidR="00D844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</w:t>
            </w:r>
            <w:proofErr w:type="gramEnd"/>
            <w:r w:rsidR="00D844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оги на ширине плеч ,руки на пояс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D8447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Повороты туловища</w:t>
            </w:r>
            <w:r w:rsidR="00D844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влево, вправо.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И.п</w:t>
            </w:r>
            <w:proofErr w:type="spellEnd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r w:rsidR="00D8447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</w:t>
            </w:r>
            <w:proofErr w:type="gramEnd"/>
            <w:r w:rsidR="00D8447C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оги на ширине п</w:t>
            </w:r>
            <w:r w:rsidR="008F086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леч, руки к плечам.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Колено левой ноги достает да локтя правой руки и колено пр</w:t>
            </w:r>
            <w:r w:rsidR="008F086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авой ноги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достает до локтя лев</w:t>
            </w:r>
            <w:r w:rsidR="008F086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ой руки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7. </w:t>
            </w:r>
            <w:r w:rsidR="008F086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"Кузнечик" </w:t>
            </w:r>
            <w:proofErr w:type="spellStart"/>
            <w:r w:rsidR="008F086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И.п</w:t>
            </w:r>
            <w:proofErr w:type="spellEnd"/>
            <w:r w:rsidR="008F086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.- О.С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1-упор присев, 2-упор лёжа прыжком, 3- упор присев прыжком, 4- основная стойка.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 Прыжки.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на восстановление дыхания.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Построение в шеренгу по одному.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Ознакомить учащихся с целью и задачами урока, настроить на урок.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Подготовить организм 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занимающихся</w:t>
            </w:r>
            <w:proofErr w:type="gramEnd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 работе в основной части урока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Следить за правильным выполнением упражнений, осанкой.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 выполнении упражнений организуем анализ правильности выполнения упражнений 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занимающимися</w:t>
            </w:r>
            <w:proofErr w:type="gramEnd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В процессе выполнения упражнений следить за соблюдением дистанции.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Перестроить занимающихся в три шеренги. Следить за правильным выполнением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упражнений.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выполнении упражнений на месте – сохранять дистанцию.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интереса.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Установить роль разминки на занятиях подвижными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играми.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выполнять физические упражнения для развития мышц.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Правильное выполнение задания.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Безопасное поведение во время выполнения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задания.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Активное участие в диалоге с учителем.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Сознательное выполнение определённых упражнений.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Определить последовательность и приоритет разминки мышечных групп.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Выполняют команды учителя, контролируют свои действия согласно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инструкции учителя.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Весь класс во фронтальном режиме слушает учителя.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Совместно с учителем делают вывод: для чего нужны подвижные игры?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Планировать путь достижения цели, ставить познавательные задачи.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Произвольно строим речевое проговаривание упражнений за 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проводящим</w:t>
            </w:r>
            <w:proofErr w:type="gramEnd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при проведении разминки.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Активно включаться в процесс выполнения заданий.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D00521" w:rsidRPr="00984828" w:rsidRDefault="00D0052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Строят высказывания по теме «Подвижные (русские народные) игры» и участвуют в коллективном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обсуждении.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Обсудить ход предстоящей разминки.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Осуществление самоконтроля.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учителем.</w:t>
            </w:r>
          </w:p>
        </w:tc>
      </w:tr>
      <w:tr w:rsidR="00984828" w:rsidRPr="00984828" w:rsidTr="00D00521"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Основной(23 минуты)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А)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«Невод».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Из учащихся выбираются два «рыбака» они, взявшись за 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руки</w:t>
            </w:r>
            <w:proofErr w:type="gramEnd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образуют  «невод», все остальные уч-ся «рыбки». По сигналу учителя «рыбки»  расплываются по залу, а   «рыбаки» их ловят  </w:t>
            </w:r>
          </w:p>
          <w:p w:rsid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6E3FF1" w:rsidRDefault="006E3FF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E3FF1" w:rsidRPr="00984828" w:rsidRDefault="006E3FF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Б) 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«Салки с мячом»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 уч-ся выбирается «салка» в руках мяч. По сигналу  она  старается осалить игроков мячом.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В) "Удочка" 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 это у Галочки: 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Ниточка на палочке, 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Палочка в руке, 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А ниточка в воде.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Объяснить правила </w:t>
            </w:r>
            <w:r w:rsidR="008F086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игры 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ОМУ: границы площадки должны быть оговорены заранее.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Объяснить правила игры 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После окончания игры нужно отметить 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самых</w:t>
            </w:r>
            <w:proofErr w:type="gramEnd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ловких и внимательных.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Объяснить правила игры 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Восстанавливает пульс, дыхание.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Оценивают правильность выполнения учебной задачи, собственные возможности её решения.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Положительное отношение к занятиям двигательной деятельностью.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Внимательно относится к собственным переживаниям при допущении ошибок.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регулировать свои действия,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взаимодействовать в коллективе.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Осуществляют самоконтроль за состоянием своего организма.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Принимать инструкцию учителя, чётко ей следовать.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Формировать мыслительные операции.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анализировать, выделять и формулировать задачу.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Осуществлять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актуализацию полученных ранее знаний, основываясь, в том числе, и на жизненном опыте.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Распределение функций занимающихся во время игр.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Взаимодействие со сверстниками на принципах взаимоуважения и взаимопомощи.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договариваться в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совместной деятельности, взаимодействовать со сверстниками.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84828" w:rsidRPr="00984828" w:rsidTr="00D00521"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521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Заключительны</w:t>
            </w:r>
            <w:proofErr w:type="gramStart"/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й-</w:t>
            </w:r>
            <w:proofErr w:type="gramEnd"/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рефлексия(7минут)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Игра на внимание «</w:t>
            </w:r>
            <w:r w:rsidR="008F0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Карлик</w:t>
            </w:r>
            <w:proofErr w:type="gramStart"/>
            <w:r w:rsidR="008F0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и-</w:t>
            </w:r>
            <w:proofErr w:type="gramEnd"/>
            <w:r w:rsidR="008F0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Великаны</w:t>
            </w: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</w:p>
          <w:p w:rsid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D00521" w:rsidRDefault="00D0052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00521" w:rsidRDefault="00D0052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00521" w:rsidRDefault="00D0052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00521" w:rsidRDefault="00D0052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00521" w:rsidRDefault="00D0052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00521" w:rsidRPr="00984828" w:rsidRDefault="00D0052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Анализ выполнения 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обучающимися</w:t>
            </w:r>
            <w:proofErr w:type="gramEnd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заданий на уроке, рефлексия. Учитель задаёт вопросы: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1. Какие бывают игры?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Как называются игры, в которые мы играли сегодня на уроке?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.Как влияют на здоровье человека компьютерные игры, подвижные игры?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Какие физические качества развивали сегодня на уроке?</w:t>
            </w:r>
          </w:p>
          <w:p w:rsidR="00984828" w:rsidRPr="008F086A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Ребята, вам нравится играть в подв</w:t>
            </w:r>
            <w:r w:rsidR="008F086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ижные 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игры? А теперь вернёмся к вопросу, который я задала в начале урока:</w:t>
            </w:r>
            <w:r w:rsidR="008F086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 xml:space="preserve"> «</w:t>
            </w: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Где и когда можно использовать подвижные игры, в которые мы сегодня играли?</w:t>
            </w:r>
            <w:r w:rsidR="008F0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»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.Можно ли самому человеку придумать свою игру?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Оцените свою работу на уроке.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Домашнее задание: 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Составьте свою подвижную игру, определите правила игры.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8F086A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Игроки должны по команд «</w:t>
            </w:r>
            <w:r w:rsidR="00984828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Карлики»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делать упор присев, а по команде « Великаны» встать в О.С. , руки вверх</w:t>
            </w:r>
            <w:r w:rsidR="00984828"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Если игрок выполняет движение не правильно, то он делает шаг вперёд. Таким образом, вперёд выйдут самые невнимательные игроки.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Проверяет степень усвоения 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обучающимися</w:t>
            </w:r>
            <w:proofErr w:type="gramEnd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УЗ.</w:t>
            </w:r>
          </w:p>
          <w:p w:rsid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6E3FF1" w:rsidRDefault="006E3FF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E3FF1" w:rsidRDefault="006E3FF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E3FF1" w:rsidRDefault="006E3FF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E3FF1" w:rsidRPr="00984828" w:rsidRDefault="006E3FF1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(Сила, быстрота, ловкост</w:t>
            </w:r>
            <w:proofErr w:type="gramStart"/>
            <w:r w:rsidRPr="009848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ь(</w:t>
            </w:r>
            <w:proofErr w:type="gramEnd"/>
            <w:r w:rsidRPr="009848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координация движений), гибкость, выносливость)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Ставим УЗ на дом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Определить собственные ощущения при освоении учебной задачи на уроке.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Осознать нужность домашнего задания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Условия, необходимые для достижения поставленной цели.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Определить смысл </w:t>
            </w:r>
            <w:proofErr w:type="gramStart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поставленной</w:t>
            </w:r>
            <w:proofErr w:type="gramEnd"/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 уроке УЗ.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Оценивают свою </w:t>
            </w: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работу на уроке, прослушивают оценку учителя.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Формируют умение выделять основные признаки сравнения выполнения УЗ.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Обсуждают работу на уроке.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Оценивают свою деятельность.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Обеспечиваем социальную компетентность и учёт позиции других людей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Отвечают на вопросы учителя.</w:t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984828" w:rsidRPr="00984828" w:rsidRDefault="00984828" w:rsidP="00D005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848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Слушают одноклассников, активно участвуют в решении коммуникативной задачи, выражают своё мнение об итогах работы на уроке.</w:t>
            </w:r>
          </w:p>
        </w:tc>
      </w:tr>
    </w:tbl>
    <w:p w:rsidR="001020FA" w:rsidRDefault="001020FA" w:rsidP="00D0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20FA" w:rsidSect="00D00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578A"/>
    <w:multiLevelType w:val="multilevel"/>
    <w:tmpl w:val="007A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60C54"/>
    <w:multiLevelType w:val="multilevel"/>
    <w:tmpl w:val="6C3E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47482"/>
    <w:multiLevelType w:val="multilevel"/>
    <w:tmpl w:val="C04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D15A9"/>
    <w:multiLevelType w:val="multilevel"/>
    <w:tmpl w:val="37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03517"/>
    <w:multiLevelType w:val="multilevel"/>
    <w:tmpl w:val="D9A6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375F0"/>
    <w:multiLevelType w:val="multilevel"/>
    <w:tmpl w:val="B89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25"/>
    <w:rsid w:val="00075AC9"/>
    <w:rsid w:val="001020FA"/>
    <w:rsid w:val="001A42DD"/>
    <w:rsid w:val="004A7576"/>
    <w:rsid w:val="006E3FF1"/>
    <w:rsid w:val="00837E76"/>
    <w:rsid w:val="00856002"/>
    <w:rsid w:val="008F086A"/>
    <w:rsid w:val="00984828"/>
    <w:rsid w:val="00992E22"/>
    <w:rsid w:val="009A2DCC"/>
    <w:rsid w:val="00A22FC4"/>
    <w:rsid w:val="00AB3DE8"/>
    <w:rsid w:val="00C04845"/>
    <w:rsid w:val="00C660C4"/>
    <w:rsid w:val="00CC5DF7"/>
    <w:rsid w:val="00D00521"/>
    <w:rsid w:val="00D01703"/>
    <w:rsid w:val="00D421FB"/>
    <w:rsid w:val="00D8447C"/>
    <w:rsid w:val="00F50E40"/>
    <w:rsid w:val="00F53C25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0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22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22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verified">
    <w:name w:val="orgverified"/>
    <w:basedOn w:val="a0"/>
    <w:rsid w:val="00A22FC4"/>
  </w:style>
  <w:style w:type="paragraph" w:customStyle="1" w:styleId="c3">
    <w:name w:val="c3"/>
    <w:basedOn w:val="a"/>
    <w:rsid w:val="00C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4845"/>
  </w:style>
  <w:style w:type="paragraph" w:customStyle="1" w:styleId="c4">
    <w:name w:val="c4"/>
    <w:basedOn w:val="a"/>
    <w:rsid w:val="00C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0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22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22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verified">
    <w:name w:val="orgverified"/>
    <w:basedOn w:val="a0"/>
    <w:rsid w:val="00A22FC4"/>
  </w:style>
  <w:style w:type="paragraph" w:customStyle="1" w:styleId="c3">
    <w:name w:val="c3"/>
    <w:basedOn w:val="a"/>
    <w:rsid w:val="00C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4845"/>
  </w:style>
  <w:style w:type="paragraph" w:customStyle="1" w:styleId="c4">
    <w:name w:val="c4"/>
    <w:basedOn w:val="a"/>
    <w:rsid w:val="00C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DC3F-51ED-4EEF-A357-085A36C3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2022-08-18T15:26:00Z</dcterms:created>
  <dcterms:modified xsi:type="dcterms:W3CDTF">2022-12-17T10:34:00Z</dcterms:modified>
</cp:coreProperties>
</file>