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AA" w:rsidRPr="00C94E98" w:rsidRDefault="007772AA" w:rsidP="007772A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Днем защитника Отечества!</w:t>
      </w: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E98">
        <w:rPr>
          <w:rFonts w:ascii="Times New Roman" w:hAnsi="Times New Roman" w:cs="Times New Roman"/>
          <w:sz w:val="28"/>
          <w:szCs w:val="28"/>
        </w:rPr>
        <w:t xml:space="preserve">Конспект педагогического мероприятия </w:t>
      </w: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E98">
        <w:rPr>
          <w:rFonts w:ascii="Times New Roman" w:hAnsi="Times New Roman" w:cs="Times New Roman"/>
          <w:sz w:val="28"/>
          <w:szCs w:val="28"/>
        </w:rPr>
        <w:t xml:space="preserve">с  детьми старшего дошкольного возраста </w:t>
      </w: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94E98">
        <w:rPr>
          <w:rFonts w:ascii="Times New Roman" w:hAnsi="Times New Roman" w:cs="Times New Roman"/>
          <w:i/>
          <w:sz w:val="28"/>
          <w:szCs w:val="28"/>
        </w:rPr>
        <w:t>Профессию военную</w:t>
      </w: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E98">
        <w:rPr>
          <w:rFonts w:ascii="Times New Roman" w:hAnsi="Times New Roman" w:cs="Times New Roman"/>
          <w:i/>
          <w:sz w:val="28"/>
          <w:szCs w:val="28"/>
        </w:rPr>
        <w:t>Мы знаем не одну.</w:t>
      </w: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E98">
        <w:rPr>
          <w:rFonts w:ascii="Times New Roman" w:hAnsi="Times New Roman" w:cs="Times New Roman"/>
          <w:i/>
          <w:sz w:val="28"/>
          <w:szCs w:val="28"/>
        </w:rPr>
        <w:t>Всегда нужны военные,</w:t>
      </w:r>
    </w:p>
    <w:p w:rsidR="007772AA" w:rsidRPr="00C94E98" w:rsidRDefault="000D7CDF" w:rsidP="007772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0F812C" wp14:editId="5FDB2F47">
            <wp:simplePos x="0" y="0"/>
            <wp:positionH relativeFrom="column">
              <wp:posOffset>1245870</wp:posOffset>
            </wp:positionH>
            <wp:positionV relativeFrom="paragraph">
              <wp:posOffset>23495</wp:posOffset>
            </wp:positionV>
            <wp:extent cx="3609975" cy="4815840"/>
            <wp:effectExtent l="178118" t="164782" r="359092" b="359093"/>
            <wp:wrapNone/>
            <wp:docPr id="5" name="Рисунок 5" descr="C:\Users\user\AppData\Local\Microsoft\Windows\Temporary Internet Files\Content.Word\¦б¦¦¦-¦-¦¬TА¦-¦-¦-TВTМ1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¦б¦¦¦-¦-¦¬TА¦-¦-¦-TВTМ1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5" r="7246" b="5120"/>
                    <a:stretch/>
                  </pic:blipFill>
                  <pic:spPr bwMode="auto">
                    <a:xfrm rot="5400000">
                      <a:off x="0" y="0"/>
                      <a:ext cx="3609975" cy="481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2AA" w:rsidRPr="00C94E98">
        <w:rPr>
          <w:rFonts w:ascii="Times New Roman" w:hAnsi="Times New Roman" w:cs="Times New Roman"/>
          <w:i/>
          <w:sz w:val="28"/>
          <w:szCs w:val="28"/>
        </w:rPr>
        <w:t>Чтоб защищать страну</w:t>
      </w: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г-к Кисловодск, 2024</w:t>
      </w:r>
      <w:r w:rsidRPr="00C94E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E98">
        <w:rPr>
          <w:rFonts w:ascii="Times New Roman" w:hAnsi="Times New Roman" w:cs="Times New Roman"/>
          <w:sz w:val="28"/>
          <w:szCs w:val="28"/>
        </w:rPr>
        <w:lastRenderedPageBreak/>
        <w:t>Автор-составитель</w:t>
      </w: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Брянцева Светлана Николаевна</w:t>
      </w:r>
      <w:r w:rsidRPr="00C94E98">
        <w:rPr>
          <w:rFonts w:ascii="Times New Roman" w:eastAsia="Arial Unicode MS" w:hAnsi="Times New Roman" w:cs="Times New Roman"/>
          <w:b/>
          <w:sz w:val="28"/>
          <w:szCs w:val="28"/>
        </w:rPr>
        <w:t>,</w:t>
      </w: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94E98">
        <w:rPr>
          <w:rFonts w:ascii="Times New Roman" w:eastAsia="Arial Unicode MS" w:hAnsi="Times New Roman" w:cs="Times New Roman"/>
          <w:sz w:val="28"/>
          <w:szCs w:val="28"/>
        </w:rPr>
        <w:t>воспитатель</w:t>
      </w: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94E98">
        <w:rPr>
          <w:rFonts w:ascii="Times New Roman" w:eastAsia="Arial Unicode MS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94E98">
        <w:rPr>
          <w:rFonts w:ascii="Times New Roman" w:eastAsia="Arial Unicode MS" w:hAnsi="Times New Roman" w:cs="Times New Roman"/>
          <w:sz w:val="28"/>
          <w:szCs w:val="28"/>
        </w:rPr>
        <w:t>«Детский сад комбинированного вида Виктория» № 16»</w:t>
      </w: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94E98">
        <w:rPr>
          <w:rFonts w:ascii="Times New Roman" w:eastAsia="Arial Unicode MS" w:hAnsi="Times New Roman" w:cs="Times New Roman"/>
          <w:sz w:val="28"/>
          <w:szCs w:val="28"/>
        </w:rPr>
        <w:t>города-курорта Кисловодска</w:t>
      </w:r>
    </w:p>
    <w:p w:rsidR="007772AA" w:rsidRPr="00C94E98" w:rsidRDefault="007772AA" w:rsidP="00777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360" w:lineRule="auto"/>
        <w:ind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98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(ООД) разработан для формирования у детей обобщенных представлений о  военных  профессиях. Решается основная мысль автора о том, что  через специфические для дошкольников виды деятельности, ориентированные на интересы и возможности каждого ребёнка, возможна систематизация знаний детей.  А применение предметных и схематических моделей способствует активизации познавательных интересов и познавательных действий детей.</w:t>
      </w:r>
    </w:p>
    <w:p w:rsidR="007772AA" w:rsidRPr="00C94E98" w:rsidRDefault="007772AA" w:rsidP="00777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2AA" w:rsidRPr="00C94E98" w:rsidRDefault="007772AA" w:rsidP="007772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E9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72AA" w:rsidRPr="00C94E98" w:rsidRDefault="007772AA" w:rsidP="007772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2AA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AA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AA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AA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AA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jc w:val="both"/>
        <w:rPr>
          <w:rFonts w:ascii="Times New Roman" w:hAnsi="Times New Roman" w:cs="Times New Roman"/>
          <w:sz w:val="28"/>
          <w:szCs w:val="28"/>
        </w:rPr>
      </w:pPr>
      <w:r w:rsidRPr="00C94E98">
        <w:rPr>
          <w:rFonts w:ascii="Times New Roman" w:hAnsi="Times New Roman" w:cs="Times New Roman"/>
          <w:b/>
          <w:sz w:val="28"/>
          <w:szCs w:val="28"/>
        </w:rPr>
        <w:lastRenderedPageBreak/>
        <w:tab/>
        <w:t>Цель:</w:t>
      </w:r>
      <w:r w:rsidRPr="00C94E98">
        <w:rPr>
          <w:rFonts w:ascii="Times New Roman" w:hAnsi="Times New Roman" w:cs="Times New Roman"/>
          <w:sz w:val="28"/>
          <w:szCs w:val="28"/>
        </w:rPr>
        <w:t xml:space="preserve"> Формирование у старших дошкольников обобщенных представлений о  военных  профессиях.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94E98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Уточнить представления детей о родах войск 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94E98">
        <w:rPr>
          <w:rFonts w:ascii="Times New Roman" w:hAnsi="Times New Roman" w:cs="Times New Roman"/>
          <w:sz w:val="28"/>
          <w:szCs w:val="28"/>
        </w:rPr>
        <w:t>2. Активизировать познавательные интересы и познавательные действия детей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94E98">
        <w:rPr>
          <w:rFonts w:ascii="Times New Roman" w:hAnsi="Times New Roman" w:cs="Times New Roman"/>
          <w:sz w:val="28"/>
          <w:szCs w:val="28"/>
        </w:rPr>
        <w:t xml:space="preserve">3. Сформировать эмоционально-положительное отношение к совместной деятельности, </w:t>
      </w:r>
      <w:r w:rsidRPr="00C94E98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причастности к окружающему миру.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9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E98">
        <w:rPr>
          <w:rFonts w:ascii="Times New Roman" w:hAnsi="Times New Roman" w:cs="Times New Roman"/>
          <w:sz w:val="28"/>
          <w:szCs w:val="28"/>
        </w:rPr>
        <w:t xml:space="preserve">ноутбук; схема движения в планшете; предметные модели: река из голубой ткани, по 2 листка бумаги коричневого цвета на каждого для </w:t>
      </w:r>
      <w:proofErr w:type="spellStart"/>
      <w:r w:rsidRPr="00C94E98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Pr="00C94E98">
        <w:rPr>
          <w:rFonts w:ascii="Times New Roman" w:hAnsi="Times New Roman" w:cs="Times New Roman"/>
          <w:sz w:val="28"/>
          <w:szCs w:val="28"/>
        </w:rPr>
        <w:t xml:space="preserve"> двумя руками; укрепление – обруч, затянутый бумагой, по 1 на двоих; две мишени из обручей, затянутых двусторонним скотчем и пластмассовые шарики для метания по 2 на каждого; робот-сапер с воздушными шариками внутри;</w:t>
      </w:r>
      <w:proofErr w:type="gramEnd"/>
      <w:r w:rsidRPr="00C94E98">
        <w:rPr>
          <w:rFonts w:ascii="Times New Roman" w:hAnsi="Times New Roman" w:cs="Times New Roman"/>
          <w:sz w:val="28"/>
          <w:szCs w:val="28"/>
        </w:rPr>
        <w:t xml:space="preserve"> разрезные картинки- 23 февраля, военные головные уборы, 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подготовки пространства и оборудования: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Организованная образовательная деятельность носит уточняющий характер по теме </w:t>
      </w:r>
      <w:r w:rsidRPr="00C9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защитника Отечества». </w:t>
      </w:r>
      <w:r w:rsidRPr="00C9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ее целью является самостоятельное обобщение знаний детьми, решение познавательных задач и проблемных ситуаций. 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схема действий: все начинается с организационного сбора, продолжается групповой работой по типу </w:t>
      </w:r>
      <w:proofErr w:type="spellStart"/>
      <w:r w:rsidRPr="00C9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C94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-игры.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9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9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беседы об армии России, рассматривание картинок на тему армии. 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сбор</w:t>
      </w:r>
    </w:p>
    <w:p w:rsidR="007772AA" w:rsidRPr="00C94E98" w:rsidRDefault="007772AA" w:rsidP="007772AA">
      <w:pPr>
        <w:jc w:val="both"/>
        <w:rPr>
          <w:rFonts w:ascii="Times New Roman" w:hAnsi="Times New Roman"/>
          <w:b/>
          <w:sz w:val="28"/>
          <w:szCs w:val="28"/>
        </w:rPr>
      </w:pPr>
    </w:p>
    <w:p w:rsidR="007772AA" w:rsidRPr="00C94E98" w:rsidRDefault="007772AA" w:rsidP="007772AA">
      <w:pPr>
        <w:jc w:val="both"/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 </w:t>
      </w:r>
      <w:r w:rsidRPr="00C94E98">
        <w:rPr>
          <w:rFonts w:ascii="Times New Roman" w:hAnsi="Times New Roman"/>
          <w:sz w:val="28"/>
          <w:szCs w:val="28"/>
        </w:rPr>
        <w:t>Ребята, пока я готовилась к встрече с вами, на ноутбуке появилась вот такая картинка. Давайте посмотрим поближе, кто здесь изображен?</w:t>
      </w:r>
    </w:p>
    <w:p w:rsidR="007772AA" w:rsidRPr="00C94E98" w:rsidRDefault="007772AA" w:rsidP="007772AA">
      <w:pPr>
        <w:jc w:val="both"/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i/>
          <w:sz w:val="28"/>
          <w:szCs w:val="28"/>
        </w:rPr>
        <w:t>Ответы детей</w:t>
      </w:r>
    </w:p>
    <w:p w:rsidR="007772AA" w:rsidRPr="00C94E98" w:rsidRDefault="007772AA" w:rsidP="007772AA">
      <w:pPr>
        <w:jc w:val="both"/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 xml:space="preserve">Правильно, а кто такой богатырь? Чем он занимается? </w:t>
      </w:r>
    </w:p>
    <w:p w:rsidR="007772AA" w:rsidRPr="00C94E98" w:rsidRDefault="007772AA" w:rsidP="007772AA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94E98">
        <w:rPr>
          <w:rFonts w:ascii="Times New Roman" w:hAnsi="Times New Roman"/>
          <w:i/>
          <w:sz w:val="28"/>
          <w:szCs w:val="28"/>
        </w:rPr>
        <w:lastRenderedPageBreak/>
        <w:t>Ответы детей (подвести ответы детей к тому, что богатырь – это воин на Руси, защитник Отечества.</w:t>
      </w:r>
      <w:proofErr w:type="gramEnd"/>
      <w:r w:rsidRPr="00C94E9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C94E98">
        <w:rPr>
          <w:rFonts w:ascii="Times New Roman" w:hAnsi="Times New Roman"/>
          <w:i/>
          <w:sz w:val="28"/>
          <w:szCs w:val="28"/>
        </w:rPr>
        <w:t>Если дети не говорят, проговорить это предложение)</w:t>
      </w:r>
      <w:proofErr w:type="gramEnd"/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>А еще я нашла здесь вот такое послание. Интересно, что в нем?</w:t>
      </w:r>
    </w:p>
    <w:p w:rsidR="007772AA" w:rsidRPr="00C94E98" w:rsidRDefault="007772AA" w:rsidP="007772AA">
      <w:pPr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i/>
          <w:sz w:val="28"/>
          <w:szCs w:val="28"/>
        </w:rPr>
        <w:t>Читает</w:t>
      </w:r>
    </w:p>
    <w:p w:rsidR="007772AA" w:rsidRPr="00C94E98" w:rsidRDefault="007772AA" w:rsidP="007772AA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4E9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«Мир вам, друзья будущего! Узнать хочу,  не перевелись</w:t>
      </w:r>
      <w:r w:rsidRPr="00C94E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C94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 в ваше время</w:t>
      </w:r>
      <w:r w:rsidRPr="00C94E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C94E9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богатыри</w:t>
      </w:r>
      <w:r w:rsidRPr="00C94E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C94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земле</w:t>
      </w:r>
      <w:r w:rsidRPr="00C94E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C94E9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русской</w:t>
      </w:r>
      <w:r w:rsidRPr="00C94E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 </w:t>
      </w:r>
      <w:r w:rsidRPr="00C94E9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не</w:t>
      </w:r>
      <w:r w:rsidRPr="00C94E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C94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оскудела ли в сердцах молодецкая удаль?</w:t>
      </w:r>
      <w:r w:rsidRPr="00C94E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C94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 не только расскажите, но и покажите».  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 </w:t>
      </w:r>
      <w:r w:rsidRPr="00C94E98">
        <w:rPr>
          <w:rFonts w:ascii="Times New Roman" w:hAnsi="Times New Roman"/>
          <w:sz w:val="28"/>
          <w:szCs w:val="28"/>
        </w:rPr>
        <w:t>Что,</w:t>
      </w:r>
      <w:r w:rsidRPr="00C94E98">
        <w:rPr>
          <w:rFonts w:ascii="Times New Roman" w:hAnsi="Times New Roman"/>
          <w:b/>
          <w:sz w:val="28"/>
          <w:szCs w:val="28"/>
        </w:rPr>
        <w:t xml:space="preserve"> </w:t>
      </w:r>
      <w:r w:rsidRPr="00C94E98">
        <w:rPr>
          <w:rFonts w:ascii="Times New Roman" w:hAnsi="Times New Roman"/>
          <w:sz w:val="28"/>
          <w:szCs w:val="28"/>
        </w:rPr>
        <w:t>ребята,  мы ответим богатырю? Есть ли  в наше время защитники Отечества?</w:t>
      </w:r>
    </w:p>
    <w:p w:rsidR="007772AA" w:rsidRPr="00C94E98" w:rsidRDefault="007772AA" w:rsidP="007772AA">
      <w:pPr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i/>
          <w:sz w:val="28"/>
          <w:szCs w:val="28"/>
        </w:rPr>
        <w:t>(подвести ответы детей к тому, что защитники Отечества – это наши военные)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 </w:t>
      </w:r>
      <w:r w:rsidRPr="00C94E98">
        <w:rPr>
          <w:rFonts w:ascii="Times New Roman" w:hAnsi="Times New Roman"/>
          <w:sz w:val="28"/>
          <w:szCs w:val="28"/>
        </w:rPr>
        <w:t xml:space="preserve">Может </w:t>
      </w:r>
      <w:proofErr w:type="gramStart"/>
      <w:r w:rsidRPr="00C94E98">
        <w:rPr>
          <w:rFonts w:ascii="Times New Roman" w:hAnsi="Times New Roman"/>
          <w:sz w:val="28"/>
          <w:szCs w:val="28"/>
        </w:rPr>
        <w:t>быть</w:t>
      </w:r>
      <w:proofErr w:type="gramEnd"/>
      <w:r w:rsidRPr="00C94E98">
        <w:rPr>
          <w:rFonts w:ascii="Times New Roman" w:hAnsi="Times New Roman"/>
          <w:sz w:val="28"/>
          <w:szCs w:val="28"/>
        </w:rPr>
        <w:t xml:space="preserve"> вы знаете</w:t>
      </w:r>
      <w:r w:rsidRPr="00C94E98">
        <w:rPr>
          <w:rFonts w:ascii="Times New Roman" w:hAnsi="Times New Roman"/>
          <w:b/>
          <w:sz w:val="28"/>
          <w:szCs w:val="28"/>
        </w:rPr>
        <w:t xml:space="preserve"> </w:t>
      </w:r>
      <w:r w:rsidRPr="00C94E98">
        <w:rPr>
          <w:rFonts w:ascii="Times New Roman" w:hAnsi="Times New Roman"/>
          <w:sz w:val="28"/>
          <w:szCs w:val="28"/>
        </w:rPr>
        <w:t>какие-нибудь военные профессии? Вот я знаю военную профессию – танкист. А вы?</w:t>
      </w:r>
    </w:p>
    <w:p w:rsidR="007772AA" w:rsidRPr="00C94E98" w:rsidRDefault="007772AA" w:rsidP="007772AA">
      <w:pPr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i/>
          <w:sz w:val="28"/>
          <w:szCs w:val="28"/>
        </w:rPr>
        <w:t>Ответы детей</w:t>
      </w:r>
    </w:p>
    <w:p w:rsidR="007772AA" w:rsidRPr="00C94E98" w:rsidRDefault="007772AA" w:rsidP="007772AA">
      <w:pPr>
        <w:jc w:val="both"/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 xml:space="preserve">Молодцы, много военных профессий знаете. Но ведь богатырь попросил нас не только рассказать, но и показать. А давайте поиграем в российских военных. Богатырь нам для этого </w:t>
      </w:r>
      <w:r w:rsidRPr="00C94E98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военный план отправил, по которому пройдем и что-то интересное узнаем. Ну что, в путь?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9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772AA" w:rsidRPr="00C94E98" w:rsidRDefault="007772AA" w:rsidP="007772AA">
      <w:pPr>
        <w:jc w:val="both"/>
        <w:rPr>
          <w:rFonts w:ascii="Times New Roman" w:hAnsi="Times New Roman"/>
          <w:b/>
          <w:sz w:val="28"/>
          <w:szCs w:val="28"/>
        </w:rPr>
      </w:pPr>
    </w:p>
    <w:p w:rsidR="007772AA" w:rsidRPr="00C94E98" w:rsidRDefault="007772AA" w:rsidP="007772A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Смотрим на план – что это впереди за препятствие?</w:t>
      </w:r>
    </w:p>
    <w:p w:rsidR="007772AA" w:rsidRPr="00C94E98" w:rsidRDefault="007772AA" w:rsidP="007772AA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94E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</w:p>
    <w:p w:rsidR="007772AA" w:rsidRPr="00C94E98" w:rsidRDefault="007772AA" w:rsidP="007772A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вот она река, только переправы через нее нет. В российской армии есть морские пехотинцы, для которых переправу построить – не проблема. Так давайте станем морскими пехотинцами, надевайте черные береты. А чтобы переправу построить, нужно взять по листку бумаги, вот так ее смять и положить в реку </w:t>
      </w:r>
      <w:r w:rsidRPr="00C94E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(показ - </w:t>
      </w:r>
      <w:r w:rsidRPr="00C94E98">
        <w:rPr>
          <w:rFonts w:ascii="Times New Roman" w:hAnsi="Times New Roman" w:cs="Times New Roman"/>
          <w:i/>
          <w:sz w:val="28"/>
          <w:szCs w:val="28"/>
        </w:rPr>
        <w:t xml:space="preserve">включение </w:t>
      </w:r>
      <w:proofErr w:type="spellStart"/>
      <w:r w:rsidRPr="00C94E98">
        <w:rPr>
          <w:rFonts w:ascii="Times New Roman" w:hAnsi="Times New Roman" w:cs="Times New Roman"/>
          <w:i/>
          <w:sz w:val="28"/>
          <w:szCs w:val="28"/>
        </w:rPr>
        <w:t>нейрогимнастики</w:t>
      </w:r>
      <w:proofErr w:type="spellEnd"/>
      <w:r w:rsidRPr="00C94E98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94E98">
        <w:rPr>
          <w:rFonts w:ascii="Times New Roman" w:hAnsi="Times New Roman" w:cs="Times New Roman"/>
          <w:i/>
          <w:sz w:val="28"/>
          <w:szCs w:val="28"/>
        </w:rPr>
        <w:t>сминание</w:t>
      </w:r>
      <w:proofErr w:type="spellEnd"/>
      <w:r w:rsidRPr="00C94E98">
        <w:rPr>
          <w:rFonts w:ascii="Times New Roman" w:hAnsi="Times New Roman" w:cs="Times New Roman"/>
          <w:i/>
          <w:sz w:val="28"/>
          <w:szCs w:val="28"/>
        </w:rPr>
        <w:t xml:space="preserve"> бумаги двумя руками одновременно</w:t>
      </w:r>
      <w:r w:rsidRPr="00C94E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). </w:t>
      </w:r>
      <w:r w:rsidRPr="00C94E98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Приступаем! Переправляемся по мосту!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lastRenderedPageBreak/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>Молодцы, все переправились! За отличное выполнение задания вручаю вам конверт.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sz w:val="28"/>
          <w:szCs w:val="28"/>
        </w:rPr>
        <w:t xml:space="preserve"> </w:t>
      </w: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>Что дальше в нашем плане? Да, верно, это какое-то укрепление, которое мы должны взять. Смело спускаются с неба и штурмом берут укрепления войска в голубых беретах. Кто знает, как они называются?</w:t>
      </w:r>
    </w:p>
    <w:p w:rsidR="007772AA" w:rsidRPr="00C94E98" w:rsidRDefault="007772AA" w:rsidP="007772AA">
      <w:pPr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i/>
          <w:sz w:val="28"/>
          <w:szCs w:val="28"/>
        </w:rPr>
        <w:t>(Воздушно-десантные войска)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sz w:val="28"/>
          <w:szCs w:val="28"/>
        </w:rPr>
        <w:t xml:space="preserve">Снимаем, ребята, черные береты и надеваем голубые береты десантников. Вот вам одно укрепление на двоих, вы должны, несмотря на препятствие, через голову пролезть в обруч. Приступайте! </w:t>
      </w:r>
    </w:p>
    <w:p w:rsidR="007772AA" w:rsidRPr="00C94E98" w:rsidRDefault="007772AA" w:rsidP="007772AA">
      <w:pPr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i/>
          <w:sz w:val="28"/>
          <w:szCs w:val="28"/>
        </w:rPr>
        <w:t>(Дети должны прорвать бумагу головой и пролезть в обруч)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sz w:val="28"/>
          <w:szCs w:val="28"/>
        </w:rPr>
        <w:t xml:space="preserve"> </w:t>
      </w: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>Молодцы, все справились – смелые десантники. Вот вам второй секретный конверт!</w:t>
      </w:r>
    </w:p>
    <w:p w:rsidR="007772AA" w:rsidRPr="00C94E98" w:rsidRDefault="007772AA" w:rsidP="007772AA">
      <w:pPr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 xml:space="preserve">Что это нарисовано в плане? Мишень! Метко стреляют в цель российские танкисты.  А вот и шлемы лежат, надеваем шлемы и становимся, кем? </w:t>
      </w:r>
      <w:r w:rsidRPr="00C94E98">
        <w:rPr>
          <w:rFonts w:ascii="Times New Roman" w:hAnsi="Times New Roman"/>
          <w:i/>
          <w:sz w:val="28"/>
          <w:szCs w:val="28"/>
        </w:rPr>
        <w:t>(Повтор -  танкистами)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sz w:val="28"/>
          <w:szCs w:val="28"/>
        </w:rPr>
        <w:t>Это ваши снаряды – (</w:t>
      </w:r>
      <w:r w:rsidRPr="00C94E98">
        <w:rPr>
          <w:rFonts w:ascii="Times New Roman" w:hAnsi="Times New Roman"/>
          <w:i/>
          <w:sz w:val="28"/>
          <w:szCs w:val="28"/>
        </w:rPr>
        <w:t>корзины с шариками</w:t>
      </w:r>
      <w:r w:rsidRPr="00C94E98">
        <w:rPr>
          <w:rFonts w:ascii="Times New Roman" w:hAnsi="Times New Roman"/>
          <w:sz w:val="28"/>
          <w:szCs w:val="28"/>
        </w:rPr>
        <w:t>),  я держу мишень, вы должны попасть в цель двумя руками. Приготовились, огонь!</w:t>
      </w:r>
    </w:p>
    <w:p w:rsidR="007772AA" w:rsidRPr="00C94E98" w:rsidRDefault="007772AA" w:rsidP="007772AA">
      <w:pPr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i/>
          <w:sz w:val="28"/>
          <w:szCs w:val="28"/>
        </w:rPr>
        <w:t>(Шарики должны прилипнуть к мишени)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>Молодцы, все справились – очень меткие танкисты. А вот и третий конверт!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 xml:space="preserve">Снова смотрим в план? Что это? Взрыв  нарисован. А вот какой – то необычный объект. Как вы думаете, что это? </w:t>
      </w:r>
    </w:p>
    <w:p w:rsidR="007772AA" w:rsidRPr="00C94E98" w:rsidRDefault="007772AA" w:rsidP="007772AA">
      <w:pPr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i/>
          <w:sz w:val="28"/>
          <w:szCs w:val="28"/>
        </w:rPr>
        <w:t>Ответы детей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 xml:space="preserve">Ребята, мне кажется – это суперсовременный робот, который умеет собирать опасные снаряды и мины. Смотрите, в нем </w:t>
      </w:r>
      <w:proofErr w:type="gramStart"/>
      <w:r w:rsidRPr="00C94E98">
        <w:rPr>
          <w:rFonts w:ascii="Times New Roman" w:hAnsi="Times New Roman"/>
          <w:sz w:val="28"/>
          <w:szCs w:val="28"/>
        </w:rPr>
        <w:t>полным</w:t>
      </w:r>
      <w:proofErr w:type="gramEnd"/>
      <w:r w:rsidRPr="00C94E98">
        <w:rPr>
          <w:rFonts w:ascii="Times New Roman" w:hAnsi="Times New Roman"/>
          <w:sz w:val="28"/>
          <w:szCs w:val="28"/>
        </w:rPr>
        <w:t xml:space="preserve"> - полно снарядов, но правильно взорвать их могут только смелые военные спецназа. Надеваем краповые  береты и помогаем роботу! </w:t>
      </w:r>
    </w:p>
    <w:p w:rsidR="007772AA" w:rsidRPr="00C94E98" w:rsidRDefault="007772AA" w:rsidP="007772AA">
      <w:pPr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i/>
          <w:sz w:val="28"/>
          <w:szCs w:val="28"/>
        </w:rPr>
        <w:t>(Дети должны лопнуть все шары)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>Молодцы, помогли справиться.  Получайте секретный конверт!</w:t>
      </w:r>
    </w:p>
    <w:p w:rsidR="007772AA" w:rsidRPr="00C94E98" w:rsidRDefault="007772AA" w:rsidP="007772AA">
      <w:pPr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 </w:t>
      </w:r>
      <w:r w:rsidRPr="00C94E98">
        <w:rPr>
          <w:rFonts w:ascii="Times New Roman" w:hAnsi="Times New Roman"/>
          <w:sz w:val="28"/>
          <w:szCs w:val="28"/>
        </w:rPr>
        <w:t>На нашем плане –</w:t>
      </w:r>
      <w:r w:rsidRPr="00C94E98">
        <w:rPr>
          <w:rFonts w:ascii="Times New Roman" w:hAnsi="Times New Roman"/>
          <w:b/>
          <w:sz w:val="28"/>
          <w:szCs w:val="28"/>
        </w:rPr>
        <w:t xml:space="preserve"> </w:t>
      </w:r>
      <w:r w:rsidRPr="00C94E98">
        <w:rPr>
          <w:rFonts w:ascii="Times New Roman" w:hAnsi="Times New Roman"/>
          <w:sz w:val="28"/>
          <w:szCs w:val="28"/>
        </w:rPr>
        <w:t xml:space="preserve">что за знак? </w:t>
      </w:r>
      <w:r w:rsidRPr="00C94E98">
        <w:rPr>
          <w:rFonts w:ascii="Times New Roman" w:hAnsi="Times New Roman"/>
          <w:i/>
          <w:sz w:val="28"/>
          <w:szCs w:val="28"/>
        </w:rPr>
        <w:t>(знак вопроса)</w:t>
      </w:r>
    </w:p>
    <w:p w:rsidR="007772AA" w:rsidRPr="00C94E98" w:rsidRDefault="007772AA" w:rsidP="007772AA">
      <w:pPr>
        <w:rPr>
          <w:rFonts w:ascii="Times New Roman" w:hAnsi="Times New Roman"/>
          <w:i/>
          <w:sz w:val="28"/>
          <w:szCs w:val="28"/>
        </w:rPr>
      </w:pPr>
      <w:r w:rsidRPr="00C94E98">
        <w:rPr>
          <w:rFonts w:ascii="Times New Roman" w:hAnsi="Times New Roman"/>
          <w:i/>
          <w:sz w:val="28"/>
          <w:szCs w:val="28"/>
        </w:rPr>
        <w:lastRenderedPageBreak/>
        <w:t>Ответы детей</w:t>
      </w:r>
    </w:p>
    <w:p w:rsidR="007772AA" w:rsidRPr="00C94E98" w:rsidRDefault="007772AA" w:rsidP="007772AA">
      <w:pPr>
        <w:jc w:val="both"/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hAnsi="Times New Roman"/>
          <w:sz w:val="28"/>
          <w:szCs w:val="28"/>
        </w:rPr>
        <w:t>Раз знак вопроса, значит, какая-то загадка. А у нас есть загадочные конверты, давайте их раскроем и посмотрим, что там? Соберем паззл? Кто умеет читать, что написано на картинке?  И что означает эта надпись – 23 февраля?</w:t>
      </w:r>
    </w:p>
    <w:p w:rsidR="007772AA" w:rsidRPr="00C94E98" w:rsidRDefault="007772AA" w:rsidP="007772AA">
      <w:pPr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hAnsi="Times New Roman"/>
          <w:sz w:val="28"/>
          <w:szCs w:val="28"/>
        </w:rPr>
        <w:t xml:space="preserve">Правильно, ребята, в этот день вся наша страна отмечает день защитника Отечества. 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E9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772AA" w:rsidRPr="00C94E98" w:rsidRDefault="007772AA" w:rsidP="007772A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2AA" w:rsidRPr="00C94E98" w:rsidRDefault="007772AA" w:rsidP="007772AA">
      <w:pPr>
        <w:jc w:val="both"/>
        <w:rPr>
          <w:rFonts w:ascii="Times New Roman" w:hAnsi="Times New Roman"/>
          <w:sz w:val="28"/>
          <w:szCs w:val="28"/>
        </w:rPr>
      </w:pPr>
      <w:r w:rsidRPr="00C94E9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C94E98">
        <w:rPr>
          <w:rFonts w:ascii="Times New Roman" w:eastAsia="Calibri" w:hAnsi="Times New Roman" w:cs="Times New Roman"/>
          <w:sz w:val="28"/>
          <w:szCs w:val="28"/>
        </w:rPr>
        <w:t>Ну что, ребята, интересно мы поиграли?</w:t>
      </w:r>
      <w:r w:rsidRPr="00C94E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4E98">
        <w:rPr>
          <w:rFonts w:ascii="Times New Roman" w:hAnsi="Times New Roman"/>
          <w:sz w:val="28"/>
          <w:szCs w:val="28"/>
        </w:rPr>
        <w:t xml:space="preserve">И мы с вами что выяснили, что защитниками Отечества на Руси были кто? </w:t>
      </w:r>
      <w:r w:rsidRPr="00C94E98">
        <w:rPr>
          <w:rFonts w:ascii="Times New Roman" w:hAnsi="Times New Roman"/>
          <w:i/>
          <w:sz w:val="28"/>
          <w:szCs w:val="28"/>
        </w:rPr>
        <w:t>(богатыри).</w:t>
      </w:r>
      <w:r w:rsidRPr="00C94E98">
        <w:rPr>
          <w:rFonts w:ascii="Times New Roman" w:hAnsi="Times New Roman"/>
          <w:sz w:val="28"/>
          <w:szCs w:val="28"/>
        </w:rPr>
        <w:t xml:space="preserve"> В наше время,  кто защитники? (</w:t>
      </w:r>
      <w:r w:rsidRPr="00C94E98">
        <w:rPr>
          <w:rFonts w:ascii="Times New Roman" w:hAnsi="Times New Roman"/>
          <w:i/>
          <w:sz w:val="28"/>
          <w:szCs w:val="28"/>
        </w:rPr>
        <w:t>военные разных профессий: десантники, саперы, моряки, летчики… перечислить)</w:t>
      </w:r>
      <w:r w:rsidRPr="00C94E98">
        <w:rPr>
          <w:rFonts w:ascii="Times New Roman" w:hAnsi="Times New Roman"/>
          <w:sz w:val="28"/>
          <w:szCs w:val="28"/>
        </w:rPr>
        <w:t xml:space="preserve">. А в будущем, кто будет помогать защитникам? </w:t>
      </w:r>
      <w:r w:rsidRPr="00C94E98">
        <w:rPr>
          <w:rFonts w:ascii="Times New Roman" w:hAnsi="Times New Roman"/>
          <w:i/>
          <w:sz w:val="28"/>
          <w:szCs w:val="28"/>
        </w:rPr>
        <w:t>(военные роботы).</w:t>
      </w:r>
      <w:r w:rsidRPr="00C94E98">
        <w:rPr>
          <w:rFonts w:ascii="Times New Roman" w:hAnsi="Times New Roman"/>
          <w:sz w:val="28"/>
          <w:szCs w:val="28"/>
        </w:rPr>
        <w:t xml:space="preserve"> Спасибо, ребята, </w:t>
      </w:r>
      <w:r w:rsidRPr="00C94E98">
        <w:rPr>
          <w:rFonts w:ascii="Times New Roman" w:eastAsia="Calibri" w:hAnsi="Times New Roman" w:cs="Times New Roman"/>
          <w:sz w:val="28"/>
          <w:szCs w:val="28"/>
        </w:rPr>
        <w:t xml:space="preserve"> мне было интересно  с вами.</w:t>
      </w:r>
    </w:p>
    <w:p w:rsidR="007772AA" w:rsidRPr="00C94E98" w:rsidRDefault="007772AA" w:rsidP="007772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72AA" w:rsidRPr="00C94E98" w:rsidRDefault="007772AA" w:rsidP="007772AA">
      <w:pPr>
        <w:spacing w:line="240" w:lineRule="auto"/>
        <w:jc w:val="both"/>
      </w:pPr>
    </w:p>
    <w:p w:rsidR="00D81836" w:rsidRDefault="00D81836"/>
    <w:sectPr w:rsidR="00D8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AA"/>
    <w:rsid w:val="000D7CDF"/>
    <w:rsid w:val="007772AA"/>
    <w:rsid w:val="00D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2024-10-16T08:14:00Z</dcterms:created>
  <dcterms:modified xsi:type="dcterms:W3CDTF">2024-11-01T06:24:00Z</dcterms:modified>
</cp:coreProperties>
</file>