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7362EC">
        <w:rPr>
          <w:b/>
          <w:bCs/>
          <w:color w:val="000000"/>
        </w:rPr>
        <w:t xml:space="preserve">КОНСПЕКТ </w:t>
      </w:r>
      <w:r>
        <w:rPr>
          <w:b/>
          <w:bCs/>
          <w:color w:val="000000"/>
        </w:rPr>
        <w:t xml:space="preserve"> </w:t>
      </w:r>
      <w:r w:rsidRPr="007362EC">
        <w:rPr>
          <w:b/>
          <w:bCs/>
          <w:color w:val="000000"/>
        </w:rPr>
        <w:t xml:space="preserve"> НОД ПО ФИНАНСОВОЙ ГРАМОТНОСТИ В ПОДГОТОВИТЕЛЬНОЙ К ШКОЛЕ ГРУППЫ</w:t>
      </w:r>
      <w:proofErr w:type="gramEnd"/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2EC">
        <w:rPr>
          <w:b/>
          <w:bCs/>
          <w:color w:val="000000"/>
        </w:rPr>
        <w:t>«ПУТЕШЕСТВИЕ В СТРАНУ ФИНАНСОВ»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2EC">
        <w:rPr>
          <w:color w:val="000000"/>
        </w:rPr>
        <w:t>Григорьева</w:t>
      </w:r>
      <w:r w:rsidRPr="007362EC">
        <w:rPr>
          <w:color w:val="000000"/>
        </w:rPr>
        <w:t xml:space="preserve"> Татьяна </w:t>
      </w:r>
      <w:r w:rsidRPr="007362EC">
        <w:rPr>
          <w:color w:val="000000"/>
        </w:rPr>
        <w:t>Анатольевна</w:t>
      </w:r>
      <w:r w:rsidRPr="007362EC">
        <w:rPr>
          <w:color w:val="000000"/>
        </w:rPr>
        <w:t xml:space="preserve">, </w:t>
      </w:r>
      <w:r w:rsidRPr="007362EC">
        <w:rPr>
          <w:color w:val="000000"/>
        </w:rPr>
        <w:t xml:space="preserve"> </w:t>
      </w:r>
      <w:r w:rsidRPr="007362EC">
        <w:rPr>
          <w:color w:val="000000"/>
        </w:rPr>
        <w:t xml:space="preserve"> воспитатель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2EC">
        <w:rPr>
          <w:color w:val="000000"/>
        </w:rPr>
        <w:t xml:space="preserve">Муниципальное </w:t>
      </w:r>
      <w:r w:rsidRPr="007362EC">
        <w:rPr>
          <w:color w:val="000000"/>
        </w:rPr>
        <w:t>автономное</w:t>
      </w:r>
      <w:r w:rsidRPr="007362EC">
        <w:rPr>
          <w:color w:val="000000"/>
        </w:rPr>
        <w:t xml:space="preserve"> дошкольное образовательное учреждение «Детский сад № </w:t>
      </w:r>
      <w:r w:rsidRPr="007362EC">
        <w:rPr>
          <w:color w:val="000000"/>
        </w:rPr>
        <w:t>17 «Теремок</w:t>
      </w:r>
      <w:r w:rsidRPr="007362EC">
        <w:rPr>
          <w:color w:val="000000"/>
        </w:rPr>
        <w:t>»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7362EC">
        <w:rPr>
          <w:color w:val="000000"/>
        </w:rPr>
        <w:t>Любытинского</w:t>
      </w:r>
      <w:proofErr w:type="spellEnd"/>
      <w:r w:rsidRPr="007362EC">
        <w:rPr>
          <w:color w:val="000000"/>
        </w:rPr>
        <w:t xml:space="preserve"> района, </w:t>
      </w:r>
      <w:r w:rsidRPr="007362EC">
        <w:rPr>
          <w:color w:val="000000"/>
        </w:rPr>
        <w:t>Новгородской</w:t>
      </w:r>
      <w:r w:rsidRPr="007362EC">
        <w:rPr>
          <w:color w:val="000000"/>
        </w:rPr>
        <w:t xml:space="preserve"> области, </w:t>
      </w:r>
      <w:proofErr w:type="spellStart"/>
      <w:r w:rsidRPr="007362EC">
        <w:rPr>
          <w:color w:val="000000"/>
        </w:rPr>
        <w:t>р.п</w:t>
      </w:r>
      <w:proofErr w:type="gramStart"/>
      <w:r w:rsidRPr="007362EC">
        <w:rPr>
          <w:color w:val="000000"/>
        </w:rPr>
        <w:t>.Л</w:t>
      </w:r>
      <w:proofErr w:type="gramEnd"/>
      <w:r w:rsidRPr="007362EC">
        <w:rPr>
          <w:color w:val="000000"/>
        </w:rPr>
        <w:t>юбытино</w:t>
      </w:r>
      <w:proofErr w:type="spellEnd"/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br/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Основная образовательная область:</w:t>
      </w:r>
      <w:r w:rsidRPr="007362EC">
        <w:rPr>
          <w:color w:val="000000"/>
        </w:rPr>
        <w:t> «Познавательное развитие».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Интеграция:</w:t>
      </w:r>
      <w:r w:rsidRPr="007362EC">
        <w:rPr>
          <w:color w:val="000000"/>
        </w:rPr>
        <w:t> «Социально-коммуникативное», «Художественно-эстетическое развитие», «Физическое развитие», «Речевое развитие».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362EC">
        <w:rPr>
          <w:b/>
          <w:bCs/>
          <w:color w:val="000000"/>
          <w:u w:val="single"/>
        </w:rPr>
        <w:t>Тема:</w:t>
      </w:r>
      <w:r w:rsidRPr="007362EC">
        <w:rPr>
          <w:b/>
          <w:color w:val="000000"/>
          <w:u w:val="single"/>
        </w:rPr>
        <w:t> «Путешествие в страну Финансов».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Цель:</w:t>
      </w:r>
      <w:r w:rsidRPr="007362EC">
        <w:rPr>
          <w:color w:val="000000"/>
        </w:rPr>
        <w:t> Формирование основ финансовой грамотности у детей старшего дошкольного возраста: 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Задачи: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Образовательные: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1. Формировать основы финансовой грамотности у дошкольников;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2. </w:t>
      </w:r>
      <w:proofErr w:type="gramStart"/>
      <w:r w:rsidRPr="007362EC">
        <w:rPr>
          <w:color w:val="000000"/>
        </w:rPr>
        <w:t>Познакомить с элементарными экономическими понятиями: «деньги», «товар», «банк», потребность», «зарплата», «кредит», «карта» и др.;</w:t>
      </w:r>
      <w:proofErr w:type="gramEnd"/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Расширять знания детей об истории возникновения денег;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Расширять и активизировать словарный запас детей, совершенствовать коммуникативные качества детей;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5. Расширять представления о профессиях, связанных с финансами;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6. Учить детей сравнивать, анализировать и соотносить потребности и возможности.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Развивающие: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1. Развивать познавательный интерес к основам финансовой грамотности;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2. Развивать основы финансовой грамотности дошкольников посредством разнообразных видов детской деятельности;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Развивать умение творчески подходить к решению ситуаций финансовых отношений посредством игровых действий;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Расширить представление детей о необходимости рационально использовать деньги;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5. Способствовать развитию внимания, логического мышления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Воспитательные: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1. Воспитывать эмоционально положительное отношение и интерес к деятельности экономического характера;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2. Воспитывать основы финансовой культуры;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Воспитывать у детей умение применять на практике в жизни полученные знания по финансовой грамотности, понимать и ценить окружающий предметный мир, как результат труда людей;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Воспитывать у детей уважение к людям, которые трудятся и честно зарабатывают свои деньги;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5. Воспитывать социально – нравственные качества личности: бережливость, честность, трудолюбие.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lastRenderedPageBreak/>
        <w:t>Предварительная работа: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1.</w:t>
      </w:r>
      <w:r w:rsidRPr="007362EC">
        <w:rPr>
          <w:color w:val="000000"/>
        </w:rPr>
        <w:t> </w:t>
      </w:r>
      <w:r w:rsidRPr="007362EC">
        <w:rPr>
          <w:b/>
          <w:bCs/>
          <w:color w:val="000000"/>
        </w:rPr>
        <w:t>Беседы: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-Что лучше - копить или тратить?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Совместное составление правил обращения с деньгами.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«Осторожно - деньги!», составление рассказов на тему.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«Кем работает моя мама».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2. Чтение художественной литературы: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Чтение пословиц и поговорок,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сказок «Приключение Буратино, «Муха – Цокотуха», «Как старик корову продавал», «Жадный мельник», «Кот в сапогах»,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«Добрый жаворонок», «Скупой» и др.,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отгадывание загадок.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3. Дидактические и сюжетно - ролевые игры: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Дидактические игры «Кто кем работает?», «Можно и нельзя купить», «Разложите товар», «Товар или услуга», «Где живут деньги?» «Доход – расход».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Сюжетно - ролевые игры «Магазин», «Аптека», «Рынок», «Банк», «Семья».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4. Просмотр мультфильмов:</w:t>
      </w:r>
      <w:r w:rsidRPr="007362EC">
        <w:rPr>
          <w:color w:val="000000"/>
        </w:rPr>
        <w:t> </w:t>
      </w:r>
      <w:proofErr w:type="spellStart"/>
      <w:r w:rsidRPr="007362EC">
        <w:rPr>
          <w:color w:val="000000"/>
        </w:rPr>
        <w:t>Фиксики</w:t>
      </w:r>
      <w:proofErr w:type="spellEnd"/>
      <w:r w:rsidRPr="007362EC">
        <w:rPr>
          <w:color w:val="000000"/>
        </w:rPr>
        <w:t xml:space="preserve"> «Как делают деньги», «Азбука денег тетушки Совы», «</w:t>
      </w:r>
      <w:proofErr w:type="spellStart"/>
      <w:r w:rsidRPr="007362EC">
        <w:rPr>
          <w:color w:val="000000"/>
        </w:rPr>
        <w:t>Смешарики</w:t>
      </w:r>
      <w:proofErr w:type="spellEnd"/>
      <w:r w:rsidRPr="007362EC">
        <w:rPr>
          <w:color w:val="000000"/>
        </w:rPr>
        <w:t xml:space="preserve">. Финансовая грамотность – благородное дело», «Трое из Простоквашино», «Как старик корову продавал», «Муха – </w:t>
      </w:r>
      <w:proofErr w:type="spellStart"/>
      <w:r w:rsidRPr="007362EC">
        <w:rPr>
          <w:color w:val="000000"/>
        </w:rPr>
        <w:t>Цокатуха</w:t>
      </w:r>
      <w:proofErr w:type="spellEnd"/>
      <w:r w:rsidRPr="007362EC">
        <w:rPr>
          <w:color w:val="000000"/>
        </w:rPr>
        <w:t>» и др.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Ход</w:t>
      </w:r>
      <w:r>
        <w:rPr>
          <w:b/>
          <w:bCs/>
          <w:color w:val="000000"/>
        </w:rPr>
        <w:t xml:space="preserve"> мероприятия</w:t>
      </w:r>
      <w:r w:rsidRPr="007362EC">
        <w:rPr>
          <w:b/>
          <w:bCs/>
          <w:color w:val="000000"/>
        </w:rPr>
        <w:t>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Мы сегодня с вами отправимся в путешествие в необычную страну – «Страну Финансов». Наше путешествие будет веселым и увлекательным. Всем понадобится смекалка, внимание и сообразительность.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Звучит музыка из мультфильма «</w:t>
      </w:r>
      <w:proofErr w:type="spellStart"/>
      <w:r w:rsidRPr="007362EC">
        <w:rPr>
          <w:i/>
          <w:iCs/>
          <w:color w:val="000000"/>
        </w:rPr>
        <w:t>Лунтик</w:t>
      </w:r>
      <w:proofErr w:type="spellEnd"/>
      <w:r w:rsidRPr="007362EC">
        <w:rPr>
          <w:i/>
          <w:iCs/>
          <w:color w:val="000000"/>
        </w:rPr>
        <w:t xml:space="preserve">», в группу заходит </w:t>
      </w:r>
      <w:proofErr w:type="spellStart"/>
      <w:r w:rsidRPr="007362EC">
        <w:rPr>
          <w:i/>
          <w:iCs/>
          <w:color w:val="000000"/>
        </w:rPr>
        <w:t>Лунтик</w:t>
      </w:r>
      <w:proofErr w:type="spellEnd"/>
      <w:r w:rsidRPr="007362EC">
        <w:rPr>
          <w:i/>
          <w:iCs/>
          <w:color w:val="000000"/>
        </w:rPr>
        <w:t>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Ребята, я прилетел к вам с другой планеты и многого не знаю. Слышал, что вы отправляетесь в незнакомую мне страну «Финансов». Я хотел бы вместе с вами отправиться в путешествие и узнать, что такое финансы. Возьмёте?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Дети приглашают </w:t>
      </w:r>
      <w:proofErr w:type="spellStart"/>
      <w:r w:rsidRPr="007362EC">
        <w:rPr>
          <w:color w:val="000000"/>
        </w:rPr>
        <w:t>Лунтика</w:t>
      </w:r>
      <w:proofErr w:type="spellEnd"/>
      <w:r w:rsidRPr="007362EC">
        <w:rPr>
          <w:color w:val="000000"/>
        </w:rPr>
        <w:t>, путешествие начинается.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Воспитатель: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Во время путешествий встречаются препятствия, трудности, которые необходимо преодолеть, готовы? Тогда, в путь.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Звучит музыка, дети отправляются в путешествие.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На экране появляется здание Банка.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Дети, перед нами здание, где хранятся деньги. Кто может сказать, как оно называется? (Банк).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Как называются металлические деньги? (Монеты)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Как называются российские деньги? (Рубли)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Зарплата ваших родителей, пенсия бабушек и дедушек - это…(Доходы)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Деньги, которые мы тратим на покупки, транспорт, походы в кино и другие наши потребности называются…(Расходы)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Кто знает, каким словом называются все иностранные деньги? (валюта).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Молодцы, правильно ответили на вопросы.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Предлагаю поиграть в игру «Третий лишний».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Из ряда слов нужно назвать то, которое не имеет отношение к остальным. Цена правильного ответа 1 монета.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1. Доллар, рубль, Россия;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2. Зарплата, квартплата, пенсия;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Банкир, продавец, инкассатор;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Купюра, монета, конфета.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- </w:t>
      </w:r>
      <w:proofErr w:type="spellStart"/>
      <w:r w:rsidRPr="007362EC">
        <w:rPr>
          <w:color w:val="000000"/>
        </w:rPr>
        <w:t>Лунтику</w:t>
      </w:r>
      <w:proofErr w:type="spellEnd"/>
      <w:r w:rsidRPr="007362EC">
        <w:rPr>
          <w:color w:val="000000"/>
        </w:rPr>
        <w:t xml:space="preserve"> понравилась игра, и то, как вы справились с заданием.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Следующее задание «Закончи предложение»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lastRenderedPageBreak/>
        <w:t>1. В кошелек мы их кладем,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С ними в магазин идем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Будут целыми, как в танке,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362EC">
        <w:rPr>
          <w:color w:val="000000"/>
        </w:rPr>
        <w:t>Сбереженья ваши в ... (в банке)</w:t>
      </w:r>
      <w:proofErr w:type="gramEnd"/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2. И врачу, и акробату выдают за труд … (зарплату).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Чтоб хранить свои доходы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На карманные расходы,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Хрюшка требуется мне,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Та, что с дыркой на спине (копилка)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Из какого аппарата выдаётся нам зарплата? (банкомат)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5. На товаре быть </w:t>
      </w:r>
      <w:proofErr w:type="gramStart"/>
      <w:r w:rsidRPr="007362EC">
        <w:rPr>
          <w:color w:val="000000"/>
        </w:rPr>
        <w:t>должна</w:t>
      </w:r>
      <w:proofErr w:type="gramEnd"/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Обязательно </w:t>
      </w:r>
      <w:r w:rsidRPr="007362EC">
        <w:rPr>
          <w:b/>
          <w:bCs/>
          <w:color w:val="000000"/>
        </w:rPr>
        <w:t>…(</w:t>
      </w:r>
      <w:r w:rsidRPr="007362EC">
        <w:rPr>
          <w:color w:val="000000"/>
        </w:rPr>
        <w:t>цена</w:t>
      </w:r>
      <w:r w:rsidRPr="007362EC">
        <w:rPr>
          <w:b/>
          <w:bCs/>
          <w:color w:val="000000"/>
        </w:rPr>
        <w:t>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За каждый правильный ответ дети получают 1монета.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Послушать ситуацию и предложите правильное решение.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Ситуация первая</w:t>
      </w:r>
      <w:r w:rsidRPr="007362EC">
        <w:rPr>
          <w:color w:val="000000"/>
        </w:rPr>
        <w:t>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В магазин завезли новую игру, о которой вы давно мечтали. Но мама сказала, что сейчас у семьи нет на нее денег, и нужно подождать до зарплаты. Как правильно поступить? Послушайте варианты: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начать плакать и уговаривать маму;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попросить денег на игру у бабушки;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подождать, когда мама получит зарплату.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b/>
          <w:bCs/>
          <w:color w:val="000000"/>
        </w:rPr>
        <w:t>Ситуация вторая.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Мама или папа получили зарплату. Как правильно нужно ею распорядиться? Послушайте варианты ответов: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купить много сладостей;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купить продукты, заплатить за услуги, а оставшиеся деньги отложить;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поехать всей семьей в путешествие.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Дети предлагают ответы и объясняют свой выбор.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Следующее игровое задание: поднимаете красные флажки, если слышите, что речь идет о товаре, поднимает синие, если слышит, что речь идет не о товаре: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1. Фермер привез на рынок молоко (товар).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2. Папа починил детям игрушку (не 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Мама испекла пирог к празднику (не 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Плотник сделал шкаф и продал его (товар).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5. Маша сварила варенье для друзей (не 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6. На фабрике сделали игрушки и отвезли их в магазин (товар).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7. Бабушка сшила фартук для своей внучки (не 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8. В издательстве напечатали много детских книг (товар).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i/>
          <w:iCs/>
          <w:color w:val="000000"/>
        </w:rPr>
        <w:t>Следующее задание «Доход, расход».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Те деньги, которые мы зарабатываем и вкладываем в семейный бюджет, называются …</w:t>
      </w:r>
      <w:r w:rsidRPr="007362EC">
        <w:rPr>
          <w:i/>
          <w:iCs/>
          <w:color w:val="000000"/>
        </w:rPr>
        <w:t>(доход)</w:t>
      </w:r>
      <w:r w:rsidRPr="007362EC">
        <w:rPr>
          <w:color w:val="000000"/>
        </w:rPr>
        <w:t>, а то, что мы тратим на определённые нужды, называется …</w:t>
      </w:r>
      <w:r w:rsidRPr="007362EC">
        <w:rPr>
          <w:i/>
          <w:iCs/>
          <w:color w:val="000000"/>
        </w:rPr>
        <w:t>(расход)</w:t>
      </w:r>
      <w:r w:rsidRPr="007362EC">
        <w:rPr>
          <w:color w:val="000000"/>
        </w:rPr>
        <w:t>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Я начну говорить, а вы мне отвечайте: доход или расход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1. Родители получили зарплату ...(</w:t>
      </w:r>
      <w:r w:rsidRPr="007362EC">
        <w:rPr>
          <w:i/>
          <w:iCs/>
          <w:color w:val="000000"/>
        </w:rPr>
        <w:t>доход)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2. Бабушка заболела …(</w:t>
      </w:r>
      <w:r w:rsidRPr="007362EC">
        <w:rPr>
          <w:i/>
          <w:iCs/>
          <w:color w:val="000000"/>
        </w:rPr>
        <w:t>расход)</w:t>
      </w:r>
      <w:r w:rsidRPr="007362EC">
        <w:rPr>
          <w:color w:val="000000"/>
        </w:rPr>
        <w:t>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3. Выиграли в лотерею </w:t>
      </w:r>
      <w:r w:rsidRPr="007362EC">
        <w:rPr>
          <w:i/>
          <w:iCs/>
          <w:color w:val="000000"/>
        </w:rPr>
        <w:t>…(доход</w:t>
      </w:r>
      <w:r w:rsidRPr="007362EC">
        <w:rPr>
          <w:color w:val="000000"/>
        </w:rPr>
        <w:t>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4. Потеряли кошелёк… (</w:t>
      </w:r>
      <w:r w:rsidRPr="007362EC">
        <w:rPr>
          <w:i/>
          <w:iCs/>
          <w:color w:val="000000"/>
        </w:rPr>
        <w:t>расход).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5. Продали часть урожая картофеля…(</w:t>
      </w:r>
      <w:r w:rsidRPr="007362EC">
        <w:rPr>
          <w:i/>
          <w:iCs/>
          <w:color w:val="000000"/>
        </w:rPr>
        <w:t>дохо</w:t>
      </w:r>
      <w:r w:rsidRPr="007362EC">
        <w:rPr>
          <w:color w:val="000000"/>
        </w:rPr>
        <w:t>д).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6. Нашли клад…(</w:t>
      </w:r>
      <w:r w:rsidRPr="007362EC">
        <w:rPr>
          <w:i/>
          <w:iCs/>
          <w:color w:val="000000"/>
        </w:rPr>
        <w:t>доход</w:t>
      </w:r>
      <w:r w:rsidRPr="007362EC">
        <w:rPr>
          <w:color w:val="000000"/>
        </w:rPr>
        <w:t>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7. Купили новую игрушку…(</w:t>
      </w:r>
      <w:r w:rsidRPr="007362EC">
        <w:rPr>
          <w:i/>
          <w:iCs/>
          <w:color w:val="000000"/>
        </w:rPr>
        <w:t>расход</w:t>
      </w:r>
      <w:r w:rsidRPr="007362EC">
        <w:rPr>
          <w:color w:val="000000"/>
        </w:rPr>
        <w:t>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8. Заплатили за воду… (</w:t>
      </w:r>
      <w:r w:rsidRPr="007362EC">
        <w:rPr>
          <w:i/>
          <w:iCs/>
          <w:color w:val="000000"/>
        </w:rPr>
        <w:t>расход</w:t>
      </w:r>
      <w:r w:rsidRPr="007362EC">
        <w:rPr>
          <w:color w:val="000000"/>
        </w:rPr>
        <w:t>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9. Получили вознаграждение…(</w:t>
      </w:r>
      <w:r w:rsidRPr="007362EC">
        <w:rPr>
          <w:i/>
          <w:iCs/>
          <w:color w:val="000000"/>
        </w:rPr>
        <w:t>доход</w:t>
      </w:r>
      <w:r w:rsidRPr="007362EC">
        <w:rPr>
          <w:color w:val="000000"/>
        </w:rPr>
        <w:t>).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10. Отправились в путешествие …(</w:t>
      </w:r>
      <w:r w:rsidRPr="007362EC">
        <w:rPr>
          <w:i/>
          <w:iCs/>
          <w:color w:val="000000"/>
        </w:rPr>
        <w:t>расход)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lastRenderedPageBreak/>
        <w:t>- Вот и подошло наше путешествие к концу. Вы все замечательно потрудились, заработали монеты своими знаниями, своим трудом.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- </w:t>
      </w:r>
      <w:proofErr w:type="spellStart"/>
      <w:r w:rsidRPr="007362EC">
        <w:rPr>
          <w:color w:val="000000"/>
        </w:rPr>
        <w:t>Лунтик</w:t>
      </w:r>
      <w:proofErr w:type="spellEnd"/>
      <w:r w:rsidRPr="007362EC">
        <w:rPr>
          <w:color w:val="000000"/>
        </w:rPr>
        <w:t xml:space="preserve"> тоже </w:t>
      </w:r>
      <w:proofErr w:type="gramStart"/>
      <w:r w:rsidRPr="007362EC">
        <w:rPr>
          <w:color w:val="000000"/>
        </w:rPr>
        <w:t>благодарен</w:t>
      </w:r>
      <w:proofErr w:type="gramEnd"/>
      <w:r w:rsidRPr="007362EC">
        <w:rPr>
          <w:color w:val="000000"/>
        </w:rPr>
        <w:t xml:space="preserve"> вам. Он много нового узнал и понял для чего нужны деньги и как ими нужно </w:t>
      </w:r>
      <w:proofErr w:type="gramStart"/>
      <w:r w:rsidRPr="007362EC">
        <w:rPr>
          <w:color w:val="000000"/>
        </w:rPr>
        <w:t>распоряжаться</w:t>
      </w:r>
      <w:proofErr w:type="gramEnd"/>
      <w:r w:rsidRPr="007362EC">
        <w:rPr>
          <w:color w:val="000000"/>
        </w:rPr>
        <w:t>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>- Юные финансисты, а все ли можно купить? (Ответы детей)</w:t>
      </w:r>
    </w:p>
    <w:p w:rsid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7362EC">
        <w:rPr>
          <w:b/>
          <w:bCs/>
          <w:color w:val="000000"/>
        </w:rPr>
        <w:t>Список литературы: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1.Образовательная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7362EC">
        <w:rPr>
          <w:color w:val="000000"/>
        </w:rPr>
        <w:t>Семенкова</w:t>
      </w:r>
      <w:proofErr w:type="spellEnd"/>
      <w:r w:rsidRPr="007362EC">
        <w:rPr>
          <w:color w:val="000000"/>
        </w:rPr>
        <w:t xml:space="preserve">, Л.Ю. </w:t>
      </w:r>
      <w:proofErr w:type="spellStart"/>
      <w:r w:rsidRPr="007362EC">
        <w:rPr>
          <w:color w:val="000000"/>
        </w:rPr>
        <w:t>Рыжановская</w:t>
      </w:r>
      <w:proofErr w:type="spellEnd"/>
      <w:r w:rsidRPr="007362EC">
        <w:rPr>
          <w:color w:val="000000"/>
        </w:rPr>
        <w:t>. Издательство: Вита-Пресс, 2019 г. Серия: Занимательные финансы. Азы для дошкольников».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2."Методические рекомендации. Пособие для воспитателей дошкольных учреждений. ФГОС ДО"/Л.В. Стахович, Е.В. </w:t>
      </w:r>
      <w:proofErr w:type="spellStart"/>
      <w:r w:rsidRPr="007362EC">
        <w:rPr>
          <w:color w:val="000000"/>
        </w:rPr>
        <w:t>Семенкова</w:t>
      </w:r>
      <w:proofErr w:type="spellEnd"/>
      <w:r w:rsidRPr="007362EC">
        <w:rPr>
          <w:color w:val="000000"/>
        </w:rPr>
        <w:t xml:space="preserve">, Л.Ю. </w:t>
      </w:r>
      <w:proofErr w:type="spellStart"/>
      <w:r w:rsidRPr="007362EC">
        <w:rPr>
          <w:color w:val="000000"/>
        </w:rPr>
        <w:t>Рыжановская</w:t>
      </w:r>
      <w:proofErr w:type="spellEnd"/>
      <w:r w:rsidRPr="007362EC">
        <w:rPr>
          <w:color w:val="000000"/>
        </w:rPr>
        <w:t>. Издательство: Вита-Пресс, 2019 г. Серия: Занимательные финансы. Азы для дошкольников».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3.Сборник игр по организации занятий по финансовой грамотности в дошкольных учреждениях «Играем вместе» Л.В. Стахович, Е.В. </w:t>
      </w:r>
      <w:proofErr w:type="spellStart"/>
      <w:r w:rsidRPr="007362EC">
        <w:rPr>
          <w:color w:val="000000"/>
        </w:rPr>
        <w:t>Семенкова</w:t>
      </w:r>
      <w:proofErr w:type="spellEnd"/>
      <w:r w:rsidRPr="007362EC">
        <w:rPr>
          <w:color w:val="000000"/>
        </w:rPr>
        <w:t xml:space="preserve">, </w:t>
      </w:r>
      <w:proofErr w:type="spellStart"/>
      <w:r w:rsidRPr="007362EC">
        <w:rPr>
          <w:color w:val="000000"/>
        </w:rPr>
        <w:t>Л.Ю.Рыжановская</w:t>
      </w:r>
      <w:proofErr w:type="spellEnd"/>
      <w:r w:rsidRPr="007362EC">
        <w:rPr>
          <w:color w:val="000000"/>
        </w:rPr>
        <w:t xml:space="preserve">. Издательство: Вита-Пресс, 2019 г. </w:t>
      </w:r>
      <w:proofErr w:type="spellStart"/>
      <w:r w:rsidRPr="007362EC">
        <w:rPr>
          <w:color w:val="000000"/>
        </w:rPr>
        <w:t>Серия</w:t>
      </w:r>
      <w:proofErr w:type="gramStart"/>
      <w:r w:rsidRPr="007362EC">
        <w:rPr>
          <w:color w:val="000000"/>
        </w:rPr>
        <w:t>:З</w:t>
      </w:r>
      <w:proofErr w:type="gramEnd"/>
      <w:r w:rsidRPr="007362EC">
        <w:rPr>
          <w:color w:val="000000"/>
        </w:rPr>
        <w:t>анимательные</w:t>
      </w:r>
      <w:proofErr w:type="spellEnd"/>
      <w:r w:rsidRPr="007362EC">
        <w:rPr>
          <w:color w:val="000000"/>
        </w:rPr>
        <w:t xml:space="preserve"> финансы. Азы для дошкольников».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4.Советы родителям: говорите с детьми о финансах Л.В. Стахович, Е.В. </w:t>
      </w:r>
      <w:proofErr w:type="spellStart"/>
      <w:r w:rsidRPr="007362EC">
        <w:rPr>
          <w:color w:val="000000"/>
        </w:rPr>
        <w:t>Семенкова</w:t>
      </w:r>
      <w:proofErr w:type="spellEnd"/>
      <w:r w:rsidRPr="007362EC">
        <w:rPr>
          <w:color w:val="000000"/>
        </w:rPr>
        <w:t xml:space="preserve">, Л.Ю. </w:t>
      </w:r>
      <w:proofErr w:type="spellStart"/>
      <w:r w:rsidRPr="007362EC">
        <w:rPr>
          <w:color w:val="000000"/>
        </w:rPr>
        <w:t>Рыжановская</w:t>
      </w:r>
      <w:proofErr w:type="spellEnd"/>
      <w:r w:rsidRPr="007362EC">
        <w:rPr>
          <w:color w:val="000000"/>
        </w:rPr>
        <w:t>. Издательство: Вита-Пресс, 2019 г. Серия: Занимательные финансы. Азы для дошкольников»</w:t>
      </w:r>
    </w:p>
    <w:p w:rsidR="007362EC" w:rsidRPr="007362EC" w:rsidRDefault="007362EC" w:rsidP="00736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62EC">
        <w:rPr>
          <w:color w:val="000000"/>
        </w:rPr>
        <w:t xml:space="preserve">5.Художественная литература для организации занятий по финансовой грамотности в дошкольных учреждениях «Читаем, обсуждаем» /Л.В. Стахович, Е.В. </w:t>
      </w:r>
      <w:proofErr w:type="spellStart"/>
      <w:r w:rsidRPr="007362EC">
        <w:rPr>
          <w:color w:val="000000"/>
        </w:rPr>
        <w:t>Семенкова</w:t>
      </w:r>
      <w:proofErr w:type="spellEnd"/>
      <w:r w:rsidRPr="007362EC">
        <w:rPr>
          <w:color w:val="000000"/>
        </w:rPr>
        <w:t xml:space="preserve">, Л.Ю. </w:t>
      </w:r>
      <w:proofErr w:type="spellStart"/>
      <w:r w:rsidRPr="007362EC">
        <w:rPr>
          <w:color w:val="000000"/>
        </w:rPr>
        <w:t>Рыжановская</w:t>
      </w:r>
      <w:proofErr w:type="spellEnd"/>
      <w:r w:rsidRPr="007362EC">
        <w:rPr>
          <w:color w:val="000000"/>
        </w:rPr>
        <w:t>. Издательство: Вита-Пресс, 2019 г. Серия: Занимательные финансы. Азы для дошкольников».</w:t>
      </w:r>
    </w:p>
    <w:p w:rsidR="00BE7089" w:rsidRPr="007362EC" w:rsidRDefault="00BE7089" w:rsidP="007362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7089" w:rsidRPr="0073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E"/>
    <w:rsid w:val="00190CFE"/>
    <w:rsid w:val="007362EC"/>
    <w:rsid w:val="00863E46"/>
    <w:rsid w:val="00B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2023-03-30T17:19:00Z</dcterms:created>
  <dcterms:modified xsi:type="dcterms:W3CDTF">2023-03-30T17:25:00Z</dcterms:modified>
</cp:coreProperties>
</file>