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6E" w:rsidRPr="008C6B6E" w:rsidRDefault="008C6B6E" w:rsidP="008C6B6E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C6B6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Проблема нр</w:t>
      </w:r>
      <w:bookmarkStart w:id="0" w:name="_GoBack"/>
      <w:bookmarkEnd w:id="0"/>
      <w:r w:rsidRPr="008C6B6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авственного и духовного выгорания подрастающего поколения.</w:t>
      </w:r>
    </w:p>
    <w:p w:rsidR="00AD760E" w:rsidRDefault="00014265" w:rsidP="00014265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4265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главных проблем, возникших в нашем обществе на рубеже веков, является проблема нравственного и духовного выгорания подрастающего поколения</w:t>
      </w:r>
      <w:r w:rsidR="008C6B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14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чаще мы сталкиваемся с фактами подмены ценностей и понятий у молодежи. Замечательно, что главная цель образования в</w:t>
      </w:r>
      <w:r w:rsidR="00E74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</w:t>
      </w:r>
      <w:r w:rsidR="00670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6B6E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академии</w:t>
      </w:r>
      <w:r w:rsidR="00670D4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14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добрая: развитие высоконравственной, гармоничной, физически развитой и духовно здоровой личности, способной к творчеству и самоопределению. </w:t>
      </w:r>
    </w:p>
    <w:p w:rsidR="00014265" w:rsidRPr="00014265" w:rsidRDefault="00014265" w:rsidP="00014265">
      <w:pPr>
        <w:pStyle w:val="a5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rFonts w:ascii="Arial" w:hAnsi="Arial" w:cs="Arial"/>
          <w:sz w:val="28"/>
          <w:szCs w:val="28"/>
        </w:rPr>
      </w:pPr>
      <w:r w:rsidRPr="00014265">
        <w:rPr>
          <w:sz w:val="28"/>
          <w:szCs w:val="28"/>
        </w:rPr>
        <w:t>Все факторы, обусловливающие нравственное становление и развитие личности учащегося, И.С. Марьенко разделяет на три группы: природные (биологические), социальные и педагогические. Во взаимодействии со средой и целенаправленными влияниями учащийся социализируется, приобретает необходимый опыт нравственного поведения. На нравственное формирование личности оказывают воздействие многие социальные условия и биологические факторы, но решающую роль в этом процессе играют педагогические, как наиболее управляемые, направленные на выработку определенного рода отношений.</w:t>
      </w:r>
    </w:p>
    <w:p w:rsidR="00014265" w:rsidRPr="00014265" w:rsidRDefault="00014265" w:rsidP="00014265">
      <w:pPr>
        <w:pStyle w:val="a5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rFonts w:ascii="Arial" w:hAnsi="Arial" w:cs="Arial"/>
          <w:sz w:val="28"/>
          <w:szCs w:val="28"/>
        </w:rPr>
      </w:pPr>
      <w:r w:rsidRPr="00014265">
        <w:rPr>
          <w:sz w:val="28"/>
          <w:szCs w:val="28"/>
        </w:rPr>
        <w:t>Одна из задач воспитания - правильно ор</w:t>
      </w:r>
      <w:r w:rsidR="008C6B6E">
        <w:rPr>
          <w:sz w:val="28"/>
          <w:szCs w:val="28"/>
        </w:rPr>
        <w:t>ганизовать деятельность воспитанник</w:t>
      </w:r>
      <w:r w:rsidRPr="00014265">
        <w:rPr>
          <w:sz w:val="28"/>
          <w:szCs w:val="28"/>
        </w:rPr>
        <w:t xml:space="preserve">а. В деятельности формируются нравственные качества, а возникающие отношения могут влиять на изменение целей и мотивов деятельности, что в свою  очередь влияет на усвоение нравственных норм и ценностей организаций. Деятельность человека выступает и как критерий его нравственного развития. В сознании </w:t>
      </w:r>
      <w:r w:rsidR="008C6B6E">
        <w:rPr>
          <w:sz w:val="28"/>
          <w:szCs w:val="28"/>
        </w:rPr>
        <w:t>воспитанника</w:t>
      </w:r>
      <w:r w:rsidRPr="00014265">
        <w:rPr>
          <w:sz w:val="28"/>
          <w:szCs w:val="28"/>
        </w:rPr>
        <w:t xml:space="preserve"> внешнее воздействие приобретает индивидуальное значение, таким образом, формирует субъективное отношение к нему. В связи с этим, формируются мотивы поведения, принятия решения и нравственный выбор </w:t>
      </w:r>
      <w:r w:rsidR="008C6B6E">
        <w:rPr>
          <w:sz w:val="28"/>
          <w:szCs w:val="28"/>
        </w:rPr>
        <w:t>воспитанником</w:t>
      </w:r>
      <w:r w:rsidRPr="00014265">
        <w:rPr>
          <w:sz w:val="28"/>
          <w:szCs w:val="28"/>
        </w:rPr>
        <w:t xml:space="preserve"> собственных поступков. Направленность школьного воспитания и реальные поступки детей могут быть неадекватными, но смысл воспитания состоит в том, чтобы достигнуть </w:t>
      </w:r>
      <w:r w:rsidRPr="00014265">
        <w:rPr>
          <w:sz w:val="28"/>
          <w:szCs w:val="28"/>
        </w:rPr>
        <w:lastRenderedPageBreak/>
        <w:t>соответствия между требованиями должного поведения и внутренней готовности к этому.</w:t>
      </w:r>
    </w:p>
    <w:p w:rsidR="00E74436" w:rsidRPr="00E74436" w:rsidRDefault="00014265" w:rsidP="00E74436">
      <w:pPr>
        <w:pStyle w:val="a5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rFonts w:ascii="Arial" w:hAnsi="Arial" w:cs="Arial"/>
          <w:sz w:val="28"/>
          <w:szCs w:val="28"/>
        </w:rPr>
      </w:pPr>
      <w:r w:rsidRPr="00014265">
        <w:rPr>
          <w:sz w:val="28"/>
          <w:szCs w:val="28"/>
        </w:rPr>
        <w:t>Необходимое звено в процессе нравственного воспитания - моральное просвещение, ц</w:t>
      </w:r>
      <w:r w:rsidR="008C6B6E">
        <w:rPr>
          <w:sz w:val="28"/>
          <w:szCs w:val="28"/>
        </w:rPr>
        <w:t xml:space="preserve">ель которого - сообщить воспитаннику </w:t>
      </w:r>
      <w:r w:rsidRPr="00014265">
        <w:rPr>
          <w:sz w:val="28"/>
          <w:szCs w:val="28"/>
        </w:rPr>
        <w:t>совокупность знаний о моральных  принципах  и нормах общества, которыми он должен овладеть. Осознание и переживание моральных принципов и норм прямо связано с осознанием образцов нравственного поведения и способствует формированию моральных оценок и поступков.</w:t>
      </w:r>
    </w:p>
    <w:p w:rsidR="00E74436" w:rsidRDefault="00E74436" w:rsidP="002417A0">
      <w:pPr>
        <w:pStyle w:val="c5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Педагогический смысл работы по воспитанию нравственных ценностей школьника состоит в том, чтобы помогать ему продвигаться от элементарных навыков поведения к более высокому уровню, где требуется самостоятельность принятия решения и нравственный выбор.</w:t>
      </w:r>
    </w:p>
    <w:p w:rsidR="00E74436" w:rsidRDefault="002417A0" w:rsidP="002417A0">
      <w:pPr>
        <w:pStyle w:val="c5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</w:t>
      </w:r>
      <w:r w:rsidR="00E74436">
        <w:rPr>
          <w:rStyle w:val="c1"/>
          <w:color w:val="000000"/>
          <w:sz w:val="28"/>
          <w:szCs w:val="28"/>
        </w:rPr>
        <w:t>ыделяют такие группы методов:</w:t>
      </w:r>
    </w:p>
    <w:p w:rsidR="00E74436" w:rsidRDefault="00E74436" w:rsidP="002417A0">
      <w:pPr>
        <w:pStyle w:val="c5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1. </w:t>
      </w:r>
      <w:r w:rsidR="002417A0">
        <w:rPr>
          <w:rStyle w:val="c1"/>
          <w:color w:val="000000"/>
          <w:sz w:val="28"/>
          <w:szCs w:val="28"/>
          <w:shd w:val="clear" w:color="auto" w:fill="FFFFFF"/>
        </w:rPr>
        <w:t> М</w:t>
      </w:r>
      <w:r>
        <w:rPr>
          <w:rStyle w:val="c1"/>
          <w:color w:val="000000"/>
          <w:sz w:val="28"/>
          <w:szCs w:val="28"/>
          <w:shd w:val="clear" w:color="auto" w:fill="FFFFFF"/>
        </w:rPr>
        <w:t>етоды формирования нравственного сознания (рассказ, объяснение, разъяснение, лекция, этическая беседа, увещевание, внушение, диспут, доклад, пример);</w:t>
      </w:r>
      <w:r>
        <w:rPr>
          <w:rStyle w:val="c4"/>
          <w:color w:val="000000"/>
          <w:sz w:val="27"/>
          <w:szCs w:val="27"/>
          <w:shd w:val="clear" w:color="auto" w:fill="FFFFFF"/>
        </w:rPr>
        <w:t> </w:t>
      </w:r>
    </w:p>
    <w:p w:rsidR="00E74436" w:rsidRDefault="002417A0" w:rsidP="002417A0">
      <w:pPr>
        <w:pStyle w:val="c5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 М</w:t>
      </w:r>
      <w:r w:rsidR="00E74436">
        <w:rPr>
          <w:rStyle w:val="c1"/>
          <w:color w:val="000000"/>
          <w:sz w:val="28"/>
          <w:szCs w:val="28"/>
        </w:rPr>
        <w:t>етоды организации деятельности и формирования опыта общественного поведения</w:t>
      </w:r>
      <w:r w:rsidR="00E74436">
        <w:rPr>
          <w:rStyle w:val="c7"/>
          <w:color w:val="000000"/>
          <w:sz w:val="27"/>
          <w:szCs w:val="27"/>
          <w:shd w:val="clear" w:color="auto" w:fill="FFFFFF"/>
        </w:rPr>
        <w:t> </w:t>
      </w:r>
      <w:r w:rsidR="00E74436">
        <w:rPr>
          <w:rStyle w:val="c1"/>
          <w:color w:val="000000"/>
          <w:sz w:val="28"/>
          <w:szCs w:val="28"/>
          <w:shd w:val="clear" w:color="auto" w:fill="FFFFFF"/>
        </w:rPr>
        <w:t>(упражнение, поручение, воспитывающие ситуации)</w:t>
      </w:r>
      <w:r w:rsidR="00E74436">
        <w:rPr>
          <w:rStyle w:val="c1"/>
          <w:color w:val="000000"/>
          <w:sz w:val="28"/>
          <w:szCs w:val="28"/>
        </w:rPr>
        <w:t>;</w:t>
      </w:r>
    </w:p>
    <w:p w:rsidR="00E74436" w:rsidRDefault="002417A0" w:rsidP="002417A0">
      <w:pPr>
        <w:pStyle w:val="c5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 М</w:t>
      </w:r>
      <w:r w:rsidR="00E74436">
        <w:rPr>
          <w:rStyle w:val="c1"/>
          <w:color w:val="000000"/>
          <w:sz w:val="28"/>
          <w:szCs w:val="28"/>
        </w:rPr>
        <w:t>етоды стимулирования поведения и деятельности</w:t>
      </w:r>
      <w:r w:rsidR="00E74436">
        <w:rPr>
          <w:rStyle w:val="c7"/>
          <w:color w:val="000000"/>
          <w:sz w:val="27"/>
          <w:szCs w:val="27"/>
          <w:shd w:val="clear" w:color="auto" w:fill="FFFFFF"/>
        </w:rPr>
        <w:t> </w:t>
      </w:r>
      <w:r w:rsidR="00E74436">
        <w:rPr>
          <w:rStyle w:val="c1"/>
          <w:color w:val="000000"/>
          <w:sz w:val="28"/>
          <w:szCs w:val="28"/>
          <w:shd w:val="clear" w:color="auto" w:fill="FFFFFF"/>
        </w:rPr>
        <w:t>(соревнование, поощрение, наказание)</w:t>
      </w:r>
      <w:r w:rsidR="00E74436">
        <w:rPr>
          <w:rStyle w:val="c1"/>
          <w:color w:val="000000"/>
          <w:sz w:val="28"/>
          <w:szCs w:val="28"/>
        </w:rPr>
        <w:t>.</w:t>
      </w:r>
    </w:p>
    <w:p w:rsidR="002417A0" w:rsidRPr="002417A0" w:rsidRDefault="002417A0" w:rsidP="002417A0">
      <w:pPr>
        <w:pStyle w:val="a5"/>
        <w:shd w:val="clear" w:color="auto" w:fill="FFFFFF"/>
        <w:spacing w:before="0" w:beforeAutospacing="0" w:after="0" w:afterAutospacing="0" w:line="360" w:lineRule="auto"/>
        <w:ind w:left="-284" w:firstLine="284"/>
        <w:jc w:val="both"/>
        <w:rPr>
          <w:color w:val="111111"/>
          <w:sz w:val="28"/>
          <w:szCs w:val="28"/>
        </w:rPr>
      </w:pPr>
      <w:r w:rsidRPr="002417A0">
        <w:rPr>
          <w:color w:val="111111"/>
          <w:sz w:val="28"/>
          <w:szCs w:val="28"/>
        </w:rPr>
        <w:t>Основу содержания </w:t>
      </w:r>
      <w:r w:rsidRPr="002417A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нравственного воспитания</w:t>
      </w:r>
      <w:r w:rsidRPr="002417A0">
        <w:rPr>
          <w:color w:val="111111"/>
          <w:sz w:val="28"/>
          <w:szCs w:val="28"/>
        </w:rPr>
        <w:t xml:space="preserve"> в </w:t>
      </w:r>
      <w:r>
        <w:rPr>
          <w:color w:val="111111"/>
          <w:sz w:val="28"/>
          <w:szCs w:val="28"/>
        </w:rPr>
        <w:t xml:space="preserve">нашей </w:t>
      </w:r>
      <w:r w:rsidR="008C6B6E">
        <w:rPr>
          <w:color w:val="111111"/>
          <w:sz w:val="28"/>
          <w:szCs w:val="28"/>
        </w:rPr>
        <w:t>академии</w:t>
      </w:r>
      <w:r>
        <w:rPr>
          <w:color w:val="111111"/>
          <w:sz w:val="28"/>
          <w:szCs w:val="28"/>
        </w:rPr>
        <w:t xml:space="preserve"> </w:t>
      </w:r>
      <w:r w:rsidRPr="002417A0">
        <w:rPr>
          <w:color w:val="111111"/>
          <w:sz w:val="28"/>
          <w:szCs w:val="28"/>
        </w:rPr>
        <w:t>составляет православная культура, а ее главной содержательной линией являются православные праздники, как нечто по-настоящему</w:t>
      </w:r>
      <w:r>
        <w:rPr>
          <w:color w:val="111111"/>
          <w:sz w:val="28"/>
          <w:szCs w:val="28"/>
        </w:rPr>
        <w:t xml:space="preserve"> доступное для </w:t>
      </w:r>
      <w:r w:rsidR="008C6B6E">
        <w:rPr>
          <w:color w:val="111111"/>
          <w:sz w:val="28"/>
          <w:szCs w:val="28"/>
        </w:rPr>
        <w:t>воспитанников.</w:t>
      </w:r>
    </w:p>
    <w:p w:rsidR="00014265" w:rsidRPr="008C6B6E" w:rsidRDefault="006C485B" w:rsidP="008C6B6E">
      <w:pPr>
        <w:pStyle w:val="a5"/>
        <w:shd w:val="clear" w:color="auto" w:fill="FFFFFF"/>
        <w:spacing w:before="0" w:beforeAutospacing="0" w:after="0" w:afterAutospacing="0" w:line="360" w:lineRule="auto"/>
        <w:ind w:left="-284" w:firstLine="284"/>
        <w:jc w:val="both"/>
        <w:rPr>
          <w:rFonts w:ascii="Arial" w:hAnsi="Arial" w:cs="Arial"/>
          <w:color w:val="111111"/>
          <w:sz w:val="27"/>
          <w:szCs w:val="27"/>
        </w:rPr>
      </w:pPr>
      <w:r w:rsidRPr="006C485B">
        <w:rPr>
          <w:color w:val="111111"/>
          <w:sz w:val="28"/>
          <w:szCs w:val="28"/>
          <w:shd w:val="clear" w:color="auto" w:fill="FFFFFF"/>
        </w:rPr>
        <w:t>В заключении хочется</w:t>
      </w:r>
      <w:r w:rsidR="00670D4C">
        <w:rPr>
          <w:color w:val="111111"/>
          <w:sz w:val="28"/>
          <w:szCs w:val="28"/>
          <w:shd w:val="clear" w:color="auto" w:fill="FFFFFF"/>
        </w:rPr>
        <w:t xml:space="preserve"> отметить, что  нравственность -</w:t>
      </w:r>
      <w:r w:rsidRPr="006C485B">
        <w:rPr>
          <w:color w:val="111111"/>
          <w:sz w:val="28"/>
          <w:szCs w:val="28"/>
          <w:shd w:val="clear" w:color="auto" w:fill="FFFFFF"/>
        </w:rPr>
        <w:t xml:space="preserve"> это </w:t>
      </w:r>
      <w:r>
        <w:rPr>
          <w:color w:val="111111"/>
          <w:sz w:val="28"/>
          <w:szCs w:val="28"/>
          <w:shd w:val="clear" w:color="auto" w:fill="FFFFFF"/>
        </w:rPr>
        <w:t>понятие</w:t>
      </w:r>
      <w:r w:rsidRPr="006C485B">
        <w:rPr>
          <w:color w:val="111111"/>
          <w:sz w:val="28"/>
          <w:szCs w:val="28"/>
          <w:shd w:val="clear" w:color="auto" w:fill="FFFFFF"/>
        </w:rPr>
        <w:t>, без котор</w:t>
      </w:r>
      <w:r>
        <w:rPr>
          <w:color w:val="111111"/>
          <w:sz w:val="28"/>
          <w:szCs w:val="28"/>
          <w:shd w:val="clear" w:color="auto" w:fill="FFFFFF"/>
        </w:rPr>
        <w:t>ого</w:t>
      </w:r>
      <w:r w:rsidRPr="006C485B">
        <w:rPr>
          <w:color w:val="111111"/>
          <w:sz w:val="28"/>
          <w:szCs w:val="28"/>
          <w:shd w:val="clear" w:color="auto" w:fill="FFFFFF"/>
        </w:rPr>
        <w:t>, невозможно современное </w:t>
      </w:r>
      <w:r w:rsidRPr="006C485B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воспитание и развитие</w:t>
      </w:r>
      <w:r w:rsidRPr="006C485B">
        <w:rPr>
          <w:color w:val="111111"/>
          <w:sz w:val="28"/>
          <w:szCs w:val="28"/>
          <w:shd w:val="clear" w:color="auto" w:fill="FFFFFF"/>
        </w:rPr>
        <w:t>. </w:t>
      </w:r>
      <w:r w:rsidRPr="006C485B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C485B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Нравственное воспитание</w:t>
      </w:r>
      <w:r w:rsidRPr="006C485B">
        <w:rPr>
          <w:color w:val="111111"/>
          <w:sz w:val="28"/>
          <w:szCs w:val="28"/>
          <w:shd w:val="clear" w:color="auto" w:fill="FFFFFF"/>
        </w:rPr>
        <w:t> </w:t>
      </w:r>
      <w:r>
        <w:rPr>
          <w:color w:val="111111"/>
          <w:sz w:val="28"/>
          <w:szCs w:val="28"/>
          <w:shd w:val="clear" w:color="auto" w:fill="FFFFFF"/>
        </w:rPr>
        <w:t xml:space="preserve">школьников - </w:t>
      </w:r>
      <w:r w:rsidRPr="006C485B">
        <w:rPr>
          <w:color w:val="111111"/>
          <w:sz w:val="28"/>
          <w:szCs w:val="28"/>
          <w:shd w:val="clear" w:color="auto" w:fill="FFFFFF"/>
        </w:rPr>
        <w:t xml:space="preserve">это целостная система, способная сформировать человека, умеющего успешно жить в современной драматической и противоречивой социальной среде. Поэтому оно должно быть выстроено как система формирования человека в соответствии с добром, с ответственностью в </w:t>
      </w:r>
      <w:r w:rsidRPr="006C485B">
        <w:rPr>
          <w:color w:val="111111"/>
          <w:sz w:val="28"/>
          <w:szCs w:val="28"/>
          <w:shd w:val="clear" w:color="auto" w:fill="FFFFFF"/>
        </w:rPr>
        <w:lastRenderedPageBreak/>
        <w:t>сознании. Нужно научить </w:t>
      </w:r>
      <w:r w:rsidRPr="006C485B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6C485B">
        <w:rPr>
          <w:color w:val="111111"/>
          <w:sz w:val="28"/>
          <w:szCs w:val="28"/>
          <w:shd w:val="clear" w:color="auto" w:fill="FFFFFF"/>
        </w:rPr>
        <w:t> противодействовать современным социальным опасностями, разрушительным тенденциям, сформировать своего рода  нравственный иммунитет, делающий человека </w:t>
      </w:r>
      <w:r w:rsidRPr="006C485B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невосприимчивым</w:t>
      </w:r>
      <w:r w:rsidRPr="006C485B">
        <w:rPr>
          <w:color w:val="111111"/>
          <w:sz w:val="28"/>
          <w:szCs w:val="28"/>
          <w:shd w:val="clear" w:color="auto" w:fill="FFFFFF"/>
        </w:rPr>
        <w:t> к злу в окружающем мире и в самом себе, и способных противостоять ему.</w:t>
      </w:r>
    </w:p>
    <w:sectPr w:rsidR="00014265" w:rsidRPr="008C6B6E" w:rsidSect="00014265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0E" w:rsidRDefault="0094240E" w:rsidP="006C485B">
      <w:pPr>
        <w:spacing w:after="0" w:line="240" w:lineRule="auto"/>
      </w:pPr>
      <w:r>
        <w:separator/>
      </w:r>
    </w:p>
  </w:endnote>
  <w:endnote w:type="continuationSeparator" w:id="0">
    <w:p w:rsidR="0094240E" w:rsidRDefault="0094240E" w:rsidP="006C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0E" w:rsidRDefault="0094240E" w:rsidP="006C485B">
      <w:pPr>
        <w:spacing w:after="0" w:line="240" w:lineRule="auto"/>
      </w:pPr>
      <w:r>
        <w:separator/>
      </w:r>
    </w:p>
  </w:footnote>
  <w:footnote w:type="continuationSeparator" w:id="0">
    <w:p w:rsidR="0094240E" w:rsidRDefault="0094240E" w:rsidP="006C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5969"/>
      <w:docPartObj>
        <w:docPartGallery w:val="Page Numbers (Top of Page)"/>
        <w:docPartUnique/>
      </w:docPartObj>
    </w:sdtPr>
    <w:sdtEndPr/>
    <w:sdtContent>
      <w:p w:rsidR="006C485B" w:rsidRDefault="0094240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B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485B" w:rsidRDefault="006C48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65"/>
    <w:rsid w:val="00014265"/>
    <w:rsid w:val="00071D15"/>
    <w:rsid w:val="00140F5B"/>
    <w:rsid w:val="002417A0"/>
    <w:rsid w:val="00670D4C"/>
    <w:rsid w:val="006C485B"/>
    <w:rsid w:val="007E5B90"/>
    <w:rsid w:val="008320BD"/>
    <w:rsid w:val="008C6B6E"/>
    <w:rsid w:val="0094240E"/>
    <w:rsid w:val="009A65E2"/>
    <w:rsid w:val="00AD760E"/>
    <w:rsid w:val="00E7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8C77"/>
  <w15:docId w15:val="{B1E366D4-675E-46CF-BD47-DE8B70F7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E2"/>
  </w:style>
  <w:style w:type="paragraph" w:styleId="1">
    <w:name w:val="heading 1"/>
    <w:basedOn w:val="a"/>
    <w:link w:val="10"/>
    <w:uiPriority w:val="9"/>
    <w:qFormat/>
    <w:rsid w:val="008C6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5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65E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1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7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4436"/>
  </w:style>
  <w:style w:type="character" w:customStyle="1" w:styleId="c4">
    <w:name w:val="c4"/>
    <w:basedOn w:val="a0"/>
    <w:rsid w:val="00E74436"/>
  </w:style>
  <w:style w:type="character" w:customStyle="1" w:styleId="c7">
    <w:name w:val="c7"/>
    <w:basedOn w:val="a0"/>
    <w:rsid w:val="00E74436"/>
  </w:style>
  <w:style w:type="character" w:customStyle="1" w:styleId="c6">
    <w:name w:val="c6"/>
    <w:basedOn w:val="a0"/>
    <w:rsid w:val="00E74436"/>
  </w:style>
  <w:style w:type="character" w:customStyle="1" w:styleId="c2">
    <w:name w:val="c2"/>
    <w:basedOn w:val="a0"/>
    <w:rsid w:val="00E74436"/>
  </w:style>
  <w:style w:type="character" w:customStyle="1" w:styleId="c25">
    <w:name w:val="c25"/>
    <w:basedOn w:val="a0"/>
    <w:rsid w:val="00E74436"/>
  </w:style>
  <w:style w:type="character" w:styleId="a6">
    <w:name w:val="Strong"/>
    <w:basedOn w:val="a0"/>
    <w:uiPriority w:val="22"/>
    <w:qFormat/>
    <w:rsid w:val="002417A0"/>
    <w:rPr>
      <w:b/>
      <w:bCs/>
    </w:rPr>
  </w:style>
  <w:style w:type="paragraph" w:styleId="a7">
    <w:name w:val="header"/>
    <w:basedOn w:val="a"/>
    <w:link w:val="a8"/>
    <w:uiPriority w:val="99"/>
    <w:unhideWhenUsed/>
    <w:rsid w:val="006C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485B"/>
  </w:style>
  <w:style w:type="paragraph" w:styleId="a9">
    <w:name w:val="footer"/>
    <w:basedOn w:val="a"/>
    <w:link w:val="aa"/>
    <w:uiPriority w:val="99"/>
    <w:semiHidden/>
    <w:unhideWhenUsed/>
    <w:rsid w:val="006C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485B"/>
  </w:style>
  <w:style w:type="character" w:customStyle="1" w:styleId="10">
    <w:name w:val="Заголовок 1 Знак"/>
    <w:basedOn w:val="a0"/>
    <w:link w:val="1"/>
    <w:uiPriority w:val="9"/>
    <w:rsid w:val="008C6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Victory</dc:creator>
  <cp:lastModifiedBy>Lena</cp:lastModifiedBy>
  <cp:revision>2</cp:revision>
  <dcterms:created xsi:type="dcterms:W3CDTF">2022-06-24T06:50:00Z</dcterms:created>
  <dcterms:modified xsi:type="dcterms:W3CDTF">2022-06-24T06:50:00Z</dcterms:modified>
</cp:coreProperties>
</file>